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F800B04" w14:textId="51C72C3B" w:rsidR="00B441CF" w:rsidRPr="00EC2D07" w:rsidRDefault="0088663B" w:rsidP="0142A749">
      <w:pPr>
        <w:spacing w:after="0" w:line="240" w:lineRule="auto"/>
        <w:rPr>
          <w:rFonts w:ascii="Avenir Next LT Pro" w:eastAsia="Calibri" w:hAnsi="Avenir Next LT Pro" w:cs="Calibri"/>
          <w:b/>
          <w:bCs/>
          <w:color w:val="5B715A"/>
          <w:sz w:val="32"/>
          <w:szCs w:val="32"/>
          <w:lang w:val="en-AU"/>
        </w:rPr>
      </w:pPr>
      <w:r w:rsidRPr="00EC2D07">
        <w:rPr>
          <w:rFonts w:ascii="Avenir Next LT Pro" w:hAnsi="Avenir Next LT Pro"/>
          <w:noProof/>
          <w:color w:val="5B715A"/>
        </w:rPr>
        <mc:AlternateContent>
          <mc:Choice Requires="wps">
            <w:drawing>
              <wp:anchor distT="0" distB="215900" distL="114300" distR="114300" simplePos="0" relativeHeight="251659264" behindDoc="0" locked="0" layoutInCell="1" allowOverlap="1" wp14:anchorId="10764C7A" wp14:editId="39EF4F96">
                <wp:simplePos x="0" y="0"/>
                <wp:positionH relativeFrom="column">
                  <wp:posOffset>-431800</wp:posOffset>
                </wp:positionH>
                <wp:positionV relativeFrom="page">
                  <wp:posOffset>1752600</wp:posOffset>
                </wp:positionV>
                <wp:extent cx="4762500" cy="1981200"/>
                <wp:effectExtent l="0" t="0" r="0" b="0"/>
                <wp:wrapTopAndBottom/>
                <wp:docPr id="1870840436" name="Rounded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0" cy="1981200"/>
                        </a:xfrm>
                        <a:prstGeom prst="roundRect">
                          <a:avLst>
                            <a:gd name="adj" fmla="val 2842"/>
                          </a:avLst>
                        </a:prstGeom>
                        <a:solidFill>
                          <a:srgbClr val="E6DAB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89F47CF" w14:textId="77777777" w:rsidR="0088663B" w:rsidRPr="00EC2D07" w:rsidRDefault="0088663B" w:rsidP="0088663B">
                            <w:pPr>
                              <w:pStyle w:val="Heading9"/>
                              <w:rPr>
                                <w:rFonts w:ascii="Avenir Next LT Pro" w:hAnsi="Avenir Next LT Pro"/>
                                <w:color w:val="5B715A"/>
                              </w:rPr>
                            </w:pPr>
                            <w:r w:rsidRPr="00EC2D07">
                              <w:rPr>
                                <w:rFonts w:ascii="Avenir Next LT Pro" w:hAnsi="Avenir Next LT Pro"/>
                                <w:color w:val="5B715A"/>
                              </w:rPr>
                              <w:t xml:space="preserve">Intergenerational worship helps foster healthy faith communities and individual faith development. This segment is an opportunity for all members of your church to learn and grow together. </w:t>
                            </w:r>
                          </w:p>
                          <w:p w14:paraId="0192A70C" w14:textId="77777777" w:rsidR="0088663B" w:rsidRPr="00EC2D07" w:rsidRDefault="0088663B" w:rsidP="0088663B">
                            <w:pPr>
                              <w:pStyle w:val="Heading5"/>
                              <w:rPr>
                                <w:rFonts w:ascii="Avenir Next LT Pro" w:hAnsi="Avenir Next LT Pro"/>
                                <w:color w:val="5B715A"/>
                                <w:sz w:val="20"/>
                                <w:szCs w:val="20"/>
                              </w:rPr>
                            </w:pPr>
                            <w:r w:rsidRPr="00EC2D07">
                              <w:rPr>
                                <w:rFonts w:ascii="Avenir Next LT Pro" w:hAnsi="Avenir Next LT Pro"/>
                                <w:color w:val="5B715A"/>
                                <w:sz w:val="20"/>
                                <w:szCs w:val="20"/>
                              </w:rPr>
                              <w:t xml:space="preserve">To </w:t>
                            </w:r>
                            <w:proofErr w:type="spellStart"/>
                            <w:r w:rsidRPr="00EC2D07">
                              <w:rPr>
                                <w:rFonts w:ascii="Avenir Next LT Pro" w:hAnsi="Avenir Next LT Pro"/>
                                <w:color w:val="5B715A"/>
                                <w:sz w:val="20"/>
                                <w:szCs w:val="20"/>
                              </w:rPr>
                              <w:t>maximise</w:t>
                            </w:r>
                            <w:proofErr w:type="spellEnd"/>
                            <w:r w:rsidRPr="00EC2D07">
                              <w:rPr>
                                <w:rFonts w:ascii="Avenir Next LT Pro" w:hAnsi="Avenir Next LT Pro"/>
                                <w:color w:val="5B715A"/>
                                <w:sz w:val="20"/>
                                <w:szCs w:val="20"/>
                              </w:rPr>
                              <w:t xml:space="preserve"> impact:</w:t>
                            </w:r>
                          </w:p>
                          <w:p w14:paraId="721F187A" w14:textId="77777777" w:rsidR="0088663B" w:rsidRPr="00EC2D07" w:rsidRDefault="0088663B" w:rsidP="0088663B">
                            <w:pPr>
                              <w:pStyle w:val="ListParagraph"/>
                              <w:spacing w:after="200" w:line="288" w:lineRule="auto"/>
                              <w:ind w:hanging="360"/>
                              <w:rPr>
                                <w:rFonts w:ascii="Avenir Next LT Pro" w:hAnsi="Avenir Next LT Pro"/>
                                <w:color w:val="5B715A"/>
                                <w:sz w:val="20"/>
                                <w:szCs w:val="20"/>
                              </w:rPr>
                            </w:pPr>
                            <w:r w:rsidRPr="00EC2D07">
                              <w:rPr>
                                <w:rFonts w:ascii="Avenir Next LT Pro" w:hAnsi="Avenir Next LT Pro"/>
                                <w:color w:val="5B715A"/>
                                <w:sz w:val="20"/>
                                <w:szCs w:val="20"/>
                              </w:rPr>
                              <w:t>Choose volunteers/participants from different generations</w:t>
                            </w:r>
                          </w:p>
                          <w:p w14:paraId="2DFAE51A" w14:textId="77777777" w:rsidR="0088663B" w:rsidRPr="00EC2D07" w:rsidRDefault="0088663B" w:rsidP="0088663B">
                            <w:pPr>
                              <w:pStyle w:val="ListParagraph"/>
                              <w:spacing w:after="200" w:line="288" w:lineRule="auto"/>
                              <w:ind w:hanging="360"/>
                              <w:rPr>
                                <w:rFonts w:ascii="Avenir Next LT Pro" w:hAnsi="Avenir Next LT Pro"/>
                                <w:color w:val="5B715A"/>
                                <w:sz w:val="20"/>
                                <w:szCs w:val="20"/>
                              </w:rPr>
                            </w:pPr>
                            <w:r w:rsidRPr="00EC2D07">
                              <w:rPr>
                                <w:rFonts w:ascii="Avenir Next LT Pro" w:hAnsi="Avenir Next LT Pro"/>
                                <w:color w:val="5B715A"/>
                                <w:sz w:val="20"/>
                                <w:szCs w:val="20"/>
                              </w:rPr>
                              <w:t>Ask everyone to participate in discussions</w:t>
                            </w:r>
                          </w:p>
                          <w:p w14:paraId="0D33E14D" w14:textId="77777777" w:rsidR="0088663B" w:rsidRPr="00EC2D07" w:rsidRDefault="0088663B" w:rsidP="0088663B">
                            <w:pPr>
                              <w:pStyle w:val="ListParagraph"/>
                              <w:spacing w:after="200" w:line="288" w:lineRule="auto"/>
                              <w:ind w:hanging="360"/>
                              <w:rPr>
                                <w:rFonts w:ascii="Avenir Next LT Pro" w:hAnsi="Avenir Next LT Pro"/>
                                <w:color w:val="5B715A"/>
                                <w:sz w:val="20"/>
                                <w:szCs w:val="20"/>
                              </w:rPr>
                            </w:pPr>
                            <w:r w:rsidRPr="00EC2D07">
                              <w:rPr>
                                <w:rFonts w:ascii="Avenir Next LT Pro" w:hAnsi="Avenir Next LT Pro"/>
                                <w:color w:val="5B715A"/>
                                <w:sz w:val="20"/>
                                <w:szCs w:val="20"/>
                              </w:rPr>
                              <w:t>Involve everyone in interactive activities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216000" tIns="144000" rIns="216000" bIns="108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0764C7A" id="Rounded Rectangle 8" o:spid="_x0000_s1026" style="position:absolute;margin-left:-34pt;margin-top:138pt;width:375pt;height:156pt;z-index:251659264;visibility:visible;mso-wrap-style:square;mso-width-percent:0;mso-height-percent:0;mso-wrap-distance-left:9pt;mso-wrap-distance-top:0;mso-wrap-distance-right:9pt;mso-wrap-distance-bottom:17pt;mso-position-horizontal:absolute;mso-position-horizontal-relative:text;mso-position-vertical:absolute;mso-position-vertical-relative:page;mso-width-percent:0;mso-height-percent:0;mso-width-relative:margin;mso-height-relative:margin;v-text-anchor:top" arcsize="186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" fillcolor="#e6dab0" stroked="f" strokeweight="1pt">
                <v:stroke joinstyle="miter"/>
                <v:textbox inset="6mm,4mm,6mm,3mm">
                  <w:txbxContent>
                    <w:p w14:paraId="289F47CF" w14:textId="77777777" w:rsidR="0088663B" w:rsidRPr="00EC2D07" w:rsidRDefault="0088663B" w:rsidP="0088663B">
                      <w:pPr>
                        <w:pStyle w:val="Heading9"/>
                        <w:rPr>
                          <w:rFonts w:ascii="Avenir Next LT Pro" w:hAnsi="Avenir Next LT Pro"/>
                          <w:color w:val="5B715A"/>
                        </w:rPr>
                      </w:pPr>
                      <w:r w:rsidRPr="00EC2D07">
                        <w:rPr>
                          <w:rFonts w:ascii="Avenir Next LT Pro" w:hAnsi="Avenir Next LT Pro"/>
                          <w:color w:val="5B715A"/>
                        </w:rPr>
                        <w:t xml:space="preserve">Intergenerational worship helps foster healthy faith communities and individual faith development. This segment is an opportunity for all members of your church to learn and grow together. </w:t>
                      </w:r>
                    </w:p>
                    <w:p w14:paraId="0192A70C" w14:textId="77777777" w:rsidR="0088663B" w:rsidRPr="00EC2D07" w:rsidRDefault="0088663B" w:rsidP="0088663B">
                      <w:pPr>
                        <w:pStyle w:val="Heading5"/>
                        <w:rPr>
                          <w:rFonts w:ascii="Avenir Next LT Pro" w:hAnsi="Avenir Next LT Pro"/>
                          <w:color w:val="5B715A"/>
                          <w:sz w:val="20"/>
                          <w:szCs w:val="20"/>
                        </w:rPr>
                      </w:pPr>
                      <w:r w:rsidRPr="00EC2D07">
                        <w:rPr>
                          <w:rFonts w:ascii="Avenir Next LT Pro" w:hAnsi="Avenir Next LT Pro"/>
                          <w:color w:val="5B715A"/>
                          <w:sz w:val="20"/>
                          <w:szCs w:val="20"/>
                        </w:rPr>
                        <w:t xml:space="preserve">To </w:t>
                      </w:r>
                      <w:proofErr w:type="spellStart"/>
                      <w:r w:rsidRPr="00EC2D07">
                        <w:rPr>
                          <w:rFonts w:ascii="Avenir Next LT Pro" w:hAnsi="Avenir Next LT Pro"/>
                          <w:color w:val="5B715A"/>
                          <w:sz w:val="20"/>
                          <w:szCs w:val="20"/>
                        </w:rPr>
                        <w:t>maximise</w:t>
                      </w:r>
                      <w:proofErr w:type="spellEnd"/>
                      <w:r w:rsidRPr="00EC2D07">
                        <w:rPr>
                          <w:rFonts w:ascii="Avenir Next LT Pro" w:hAnsi="Avenir Next LT Pro"/>
                          <w:color w:val="5B715A"/>
                          <w:sz w:val="20"/>
                          <w:szCs w:val="20"/>
                        </w:rPr>
                        <w:t xml:space="preserve"> impact:</w:t>
                      </w:r>
                    </w:p>
                    <w:p w14:paraId="721F187A" w14:textId="77777777" w:rsidR="0088663B" w:rsidRPr="00EC2D07" w:rsidRDefault="0088663B" w:rsidP="0088663B">
                      <w:pPr>
                        <w:pStyle w:val="ListParagraph"/>
                        <w:spacing w:after="200" w:line="288" w:lineRule="auto"/>
                        <w:ind w:hanging="360"/>
                        <w:rPr>
                          <w:rFonts w:ascii="Avenir Next LT Pro" w:hAnsi="Avenir Next LT Pro"/>
                          <w:color w:val="5B715A"/>
                          <w:sz w:val="20"/>
                          <w:szCs w:val="20"/>
                        </w:rPr>
                      </w:pPr>
                      <w:r w:rsidRPr="00EC2D07">
                        <w:rPr>
                          <w:rFonts w:ascii="Avenir Next LT Pro" w:hAnsi="Avenir Next LT Pro"/>
                          <w:color w:val="5B715A"/>
                          <w:sz w:val="20"/>
                          <w:szCs w:val="20"/>
                        </w:rPr>
                        <w:t>Choose volunteers/participants from different generations</w:t>
                      </w:r>
                    </w:p>
                    <w:p w14:paraId="2DFAE51A" w14:textId="77777777" w:rsidR="0088663B" w:rsidRPr="00EC2D07" w:rsidRDefault="0088663B" w:rsidP="0088663B">
                      <w:pPr>
                        <w:pStyle w:val="ListParagraph"/>
                        <w:spacing w:after="200" w:line="288" w:lineRule="auto"/>
                        <w:ind w:hanging="360"/>
                        <w:rPr>
                          <w:rFonts w:ascii="Avenir Next LT Pro" w:hAnsi="Avenir Next LT Pro"/>
                          <w:color w:val="5B715A"/>
                          <w:sz w:val="20"/>
                          <w:szCs w:val="20"/>
                        </w:rPr>
                      </w:pPr>
                      <w:r w:rsidRPr="00EC2D07">
                        <w:rPr>
                          <w:rFonts w:ascii="Avenir Next LT Pro" w:hAnsi="Avenir Next LT Pro"/>
                          <w:color w:val="5B715A"/>
                          <w:sz w:val="20"/>
                          <w:szCs w:val="20"/>
                        </w:rPr>
                        <w:t>Ask everyone to participate in discussions</w:t>
                      </w:r>
                    </w:p>
                    <w:p w14:paraId="0D33E14D" w14:textId="77777777" w:rsidR="0088663B" w:rsidRPr="00EC2D07" w:rsidRDefault="0088663B" w:rsidP="0088663B">
                      <w:pPr>
                        <w:pStyle w:val="ListParagraph"/>
                        <w:spacing w:after="200" w:line="288" w:lineRule="auto"/>
                        <w:ind w:hanging="360"/>
                        <w:rPr>
                          <w:rFonts w:ascii="Avenir Next LT Pro" w:hAnsi="Avenir Next LT Pro"/>
                          <w:color w:val="5B715A"/>
                          <w:sz w:val="20"/>
                          <w:szCs w:val="20"/>
                        </w:rPr>
                      </w:pPr>
                      <w:r w:rsidRPr="00EC2D07">
                        <w:rPr>
                          <w:rFonts w:ascii="Avenir Next LT Pro" w:hAnsi="Avenir Next LT Pro"/>
                          <w:color w:val="5B715A"/>
                          <w:sz w:val="20"/>
                          <w:szCs w:val="20"/>
                        </w:rPr>
                        <w:t>Involve everyone in interactive activities</w:t>
                      </w:r>
                    </w:p>
                  </w:txbxContent>
                </v:textbox>
                <w10:wrap type="topAndBottom" anchory="page"/>
              </v:roundrect>
            </w:pict>
          </mc:Fallback>
        </mc:AlternateContent>
      </w:r>
      <w:r w:rsidR="7DF0B8FC" w:rsidRPr="00EC2D07">
        <w:rPr>
          <w:rFonts w:ascii="Avenir Next LT Pro" w:eastAsia="Calibri" w:hAnsi="Avenir Next LT Pro" w:cs="Calibri"/>
          <w:b/>
          <w:bCs/>
          <w:color w:val="5B715A"/>
          <w:sz w:val="32"/>
          <w:szCs w:val="32"/>
          <w:lang w:val="en-AU"/>
        </w:rPr>
        <w:t xml:space="preserve">Intergenerational segment – </w:t>
      </w:r>
      <w:r w:rsidR="72D21D34" w:rsidRPr="00EC2D07">
        <w:rPr>
          <w:rFonts w:ascii="Avenir Next LT Pro" w:eastAsia="Calibri" w:hAnsi="Avenir Next LT Pro" w:cs="Calibri"/>
          <w:b/>
          <w:bCs/>
          <w:color w:val="5B715A"/>
          <w:sz w:val="32"/>
          <w:szCs w:val="32"/>
          <w:lang w:val="en-AU"/>
        </w:rPr>
        <w:t>Presence</w:t>
      </w:r>
      <w:r w:rsidR="7DF0B8FC" w:rsidRPr="00EC2D07">
        <w:rPr>
          <w:rFonts w:ascii="Avenir Next LT Pro" w:eastAsia="Calibri" w:hAnsi="Avenir Next LT Pro" w:cs="Calibri"/>
          <w:b/>
          <w:bCs/>
          <w:color w:val="5B715A"/>
          <w:sz w:val="32"/>
          <w:szCs w:val="32"/>
          <w:lang w:val="en-AU"/>
        </w:rPr>
        <w:t xml:space="preserve"> of God: Advent 3</w:t>
      </w:r>
    </w:p>
    <w:p w14:paraId="4EFD6AB3" w14:textId="420B11D0" w:rsidR="731FE876" w:rsidRPr="00EC2D07" w:rsidRDefault="47FA60A1" w:rsidP="731FE876">
      <w:pPr>
        <w:rPr>
          <w:rFonts w:ascii="Avenir Next LT Pro" w:eastAsia="Aptos" w:hAnsi="Avenir Next LT Pro" w:cs="Aptos"/>
          <w:color w:val="5B715A"/>
        </w:rPr>
      </w:pPr>
      <w:r w:rsidRPr="00EC2D07">
        <w:rPr>
          <w:rFonts w:ascii="Avenir Next LT Pro" w:eastAsia="Calibri" w:hAnsi="Avenir Next LT Pro" w:cs="Calibri"/>
          <w:b/>
          <w:bCs/>
          <w:color w:val="5B715A"/>
          <w:sz w:val="22"/>
          <w:szCs w:val="22"/>
        </w:rPr>
        <w:t>**Use one or more of these options then share the key message and prayer below.</w:t>
      </w:r>
    </w:p>
    <w:p w14:paraId="1C48405E" w14:textId="0873D37F" w:rsidR="7DF0B8FC" w:rsidRPr="0088663B" w:rsidRDefault="7DF0B8FC" w:rsidP="731FE876">
      <w:pPr>
        <w:spacing w:after="0" w:line="240" w:lineRule="auto"/>
        <w:rPr>
          <w:rFonts w:ascii="Avenir Next LT Pro" w:eastAsia="Calibri" w:hAnsi="Avenir Next LT Pro" w:cs="Calibri"/>
          <w:color w:val="000000" w:themeColor="text1"/>
          <w:lang w:val="en-AU"/>
        </w:rPr>
      </w:pPr>
      <w:r w:rsidRPr="00EC2D07">
        <w:rPr>
          <w:rFonts w:ascii="Avenir Next LT Pro" w:eastAsia="Calibri" w:hAnsi="Avenir Next LT Pro" w:cs="Calibri"/>
          <w:b/>
          <w:bCs/>
          <w:color w:val="5B715A"/>
          <w:lang w:val="en-AU"/>
        </w:rPr>
        <w:t>Option 1:</w:t>
      </w:r>
      <w:r w:rsidR="227EF7D4" w:rsidRPr="00EC2D07">
        <w:rPr>
          <w:rFonts w:ascii="Avenir Next LT Pro" w:eastAsia="Calibri" w:hAnsi="Avenir Next LT Pro" w:cs="Calibri"/>
          <w:b/>
          <w:bCs/>
          <w:color w:val="5B715A"/>
          <w:lang w:val="en-AU"/>
        </w:rPr>
        <w:t xml:space="preserve"> </w:t>
      </w:r>
      <w:r w:rsidR="6D67D0E8" w:rsidRPr="0088663B">
        <w:rPr>
          <w:rFonts w:ascii="Avenir Next LT Pro" w:eastAsia="Calibri" w:hAnsi="Avenir Next LT Pro" w:cs="Calibri"/>
          <w:color w:val="000000" w:themeColor="text1"/>
          <w:lang w:val="en-AU"/>
        </w:rPr>
        <w:t>Playdo</w:t>
      </w:r>
      <w:r w:rsidR="28588E3F" w:rsidRPr="0088663B">
        <w:rPr>
          <w:rFonts w:ascii="Avenir Next LT Pro" w:eastAsia="Calibri" w:hAnsi="Avenir Next LT Pro" w:cs="Calibri"/>
          <w:color w:val="000000" w:themeColor="text1"/>
          <w:lang w:val="en-AU"/>
        </w:rPr>
        <w:t>ug</w:t>
      </w:r>
      <w:r w:rsidR="6D67D0E8" w:rsidRPr="0088663B">
        <w:rPr>
          <w:rFonts w:ascii="Avenir Next LT Pro" w:eastAsia="Calibri" w:hAnsi="Avenir Next LT Pro" w:cs="Calibri"/>
          <w:color w:val="000000" w:themeColor="text1"/>
          <w:lang w:val="en-AU"/>
        </w:rPr>
        <w:t xml:space="preserve">h </w:t>
      </w:r>
      <w:r w:rsidR="3FD656A9" w:rsidRPr="0088663B">
        <w:rPr>
          <w:rFonts w:ascii="Avenir Next LT Pro" w:eastAsia="Calibri" w:hAnsi="Avenir Next LT Pro" w:cs="Calibri"/>
          <w:color w:val="000000" w:themeColor="text1"/>
          <w:lang w:val="en-AU"/>
        </w:rPr>
        <w:t>s</w:t>
      </w:r>
      <w:r w:rsidR="6D67D0E8" w:rsidRPr="0088663B">
        <w:rPr>
          <w:rFonts w:ascii="Avenir Next LT Pro" w:eastAsia="Calibri" w:hAnsi="Avenir Next LT Pro" w:cs="Calibri"/>
          <w:color w:val="000000" w:themeColor="text1"/>
          <w:lang w:val="en-AU"/>
        </w:rPr>
        <w:t xml:space="preserve">hape </w:t>
      </w:r>
      <w:r w:rsidR="02595370" w:rsidRPr="0088663B">
        <w:rPr>
          <w:rFonts w:ascii="Avenir Next LT Pro" w:eastAsia="Calibri" w:hAnsi="Avenir Next LT Pro" w:cs="Calibri"/>
          <w:color w:val="000000" w:themeColor="text1"/>
          <w:lang w:val="en-AU"/>
        </w:rPr>
        <w:t>a</w:t>
      </w:r>
      <w:r w:rsidR="6D67D0E8" w:rsidRPr="0088663B">
        <w:rPr>
          <w:rFonts w:ascii="Avenir Next LT Pro" w:eastAsia="Calibri" w:hAnsi="Avenir Next LT Pro" w:cs="Calibri"/>
          <w:color w:val="000000" w:themeColor="text1"/>
          <w:lang w:val="en-AU"/>
        </w:rPr>
        <w:t>ctivity</w:t>
      </w:r>
    </w:p>
    <w:p w14:paraId="6EF4896A" w14:textId="78AF278B" w:rsidR="26E67D99" w:rsidRPr="0088663B" w:rsidRDefault="26E67D99" w:rsidP="26E67D99">
      <w:p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</w:pPr>
    </w:p>
    <w:p w14:paraId="2E9E1412" w14:textId="59C241C4" w:rsidR="30496591" w:rsidRPr="00EC2D07" w:rsidRDefault="30496591" w:rsidP="731FE876">
      <w:pPr>
        <w:spacing w:after="0" w:line="240" w:lineRule="auto"/>
        <w:rPr>
          <w:rFonts w:ascii="Avenir Next LT Pro" w:eastAsia="Calibri" w:hAnsi="Avenir Next LT Pro" w:cs="Calibri"/>
          <w:b/>
          <w:bCs/>
          <w:color w:val="5B715A"/>
          <w:sz w:val="22"/>
          <w:szCs w:val="22"/>
        </w:rPr>
      </w:pPr>
      <w:r w:rsidRPr="00EC2D07">
        <w:rPr>
          <w:rFonts w:ascii="Avenir Next LT Pro" w:eastAsia="Calibri" w:hAnsi="Avenir Next LT Pro" w:cs="Calibri"/>
          <w:b/>
          <w:bCs/>
          <w:color w:val="5B715A"/>
          <w:sz w:val="22"/>
          <w:szCs w:val="22"/>
        </w:rPr>
        <w:t>Materials:</w:t>
      </w:r>
    </w:p>
    <w:p w14:paraId="0E961FE8" w14:textId="28F3D94A" w:rsidR="273B7222" w:rsidRPr="0088663B" w:rsidRDefault="273B7222" w:rsidP="731FE876">
      <w:pPr>
        <w:pStyle w:val="ListParagraph"/>
        <w:numPr>
          <w:ilvl w:val="0"/>
          <w:numId w:val="4"/>
        </w:num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</w:rPr>
      </w:pPr>
      <w:r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</w:rPr>
        <w:t>Playdo</w:t>
      </w:r>
      <w:r w:rsidR="14763D7B"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</w:rPr>
        <w:t>ugh</w:t>
      </w:r>
      <w:r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</w:rPr>
        <w:t xml:space="preserve"> – enough for several volunteers</w:t>
      </w:r>
    </w:p>
    <w:p w14:paraId="77C4DAA3" w14:textId="29BBEEF5" w:rsidR="273B7222" w:rsidRPr="0088663B" w:rsidRDefault="273B7222" w:rsidP="731FE876">
      <w:pPr>
        <w:pStyle w:val="ListParagraph"/>
        <w:numPr>
          <w:ilvl w:val="0"/>
          <w:numId w:val="4"/>
        </w:num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</w:rPr>
      </w:pPr>
      <w:r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</w:rPr>
        <w:t>Rolling pins, cookie cutters etc.</w:t>
      </w:r>
    </w:p>
    <w:p w14:paraId="3223709A" w14:textId="05319A95" w:rsidR="273B7222" w:rsidRPr="0088663B" w:rsidRDefault="273B7222" w:rsidP="731FE876">
      <w:pPr>
        <w:pStyle w:val="ListParagraph"/>
        <w:numPr>
          <w:ilvl w:val="0"/>
          <w:numId w:val="4"/>
        </w:num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</w:rPr>
      </w:pPr>
      <w:r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</w:rPr>
        <w:t>A table</w:t>
      </w:r>
    </w:p>
    <w:p w14:paraId="588CD226" w14:textId="67E8057A" w:rsidR="273B7222" w:rsidRPr="0088663B" w:rsidRDefault="273B7222" w:rsidP="731FE876">
      <w:pPr>
        <w:pStyle w:val="ListParagraph"/>
        <w:numPr>
          <w:ilvl w:val="0"/>
          <w:numId w:val="4"/>
        </w:num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</w:rPr>
      </w:pPr>
      <w:r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</w:rPr>
        <w:t>Timer</w:t>
      </w:r>
    </w:p>
    <w:p w14:paraId="02252C23" w14:textId="33652660" w:rsidR="731FE876" w:rsidRPr="0088663B" w:rsidRDefault="731FE876" w:rsidP="731FE876">
      <w:pPr>
        <w:pStyle w:val="ListParagraph"/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</w:rPr>
      </w:pPr>
    </w:p>
    <w:p w14:paraId="7323F2DB" w14:textId="6A459C7D" w:rsidR="273B7222" w:rsidRPr="0088663B" w:rsidRDefault="273B7222" w:rsidP="731FE876">
      <w:p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</w:rPr>
      </w:pPr>
      <w:r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</w:rPr>
        <w:t xml:space="preserve">Choose several volunteers and ask them to stand around a table. Explain that they will have </w:t>
      </w:r>
      <w:bookmarkStart w:id="0" w:name="_Int_L8xhxmfY"/>
      <w:r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</w:rPr>
        <w:t>90 seconds</w:t>
      </w:r>
      <w:bookmarkEnd w:id="0"/>
      <w:r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</w:rPr>
        <w:t xml:space="preserve"> to create something they think about at </w:t>
      </w:r>
      <w:r w:rsidR="6E88278F"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</w:rPr>
        <w:t>Christmas</w:t>
      </w:r>
      <w:r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</w:rPr>
        <w:t xml:space="preserve">. </w:t>
      </w:r>
      <w:r w:rsidR="4BEF7CC7"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</w:rPr>
        <w:t>After 90 seconds, invite them to show their creations to everyone.</w:t>
      </w:r>
    </w:p>
    <w:p w14:paraId="2D8D4346" w14:textId="0DDF5220" w:rsidR="731FE876" w:rsidRPr="0088663B" w:rsidRDefault="731FE876" w:rsidP="731FE876">
      <w:p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</w:rPr>
      </w:pPr>
    </w:p>
    <w:p w14:paraId="5D3ED64F" w14:textId="4598487B" w:rsidR="4BEF7CC7" w:rsidRPr="0088663B" w:rsidRDefault="4FDE29EF" w:rsidP="731FE876">
      <w:p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</w:rPr>
      </w:pPr>
      <w:r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  <w:t>This morning, w</w:t>
      </w:r>
      <w:r w:rsidR="4BEF7CC7"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  <w:t xml:space="preserve">e </w:t>
      </w:r>
      <w:bookmarkStart w:id="1" w:name="_Int_PX3fjx56"/>
      <w:r w:rsidR="4BEF7CC7"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  <w:t>have seen</w:t>
      </w:r>
      <w:bookmarkEnd w:id="1"/>
      <w:r w:rsidR="4BEF7CC7"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  <w:t xml:space="preserve"> some beautiful creations </w:t>
      </w:r>
      <w:bookmarkStart w:id="2" w:name="_Int_Af8usu5c"/>
      <w:r w:rsidR="4BEF7CC7"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  <w:t>form</w:t>
      </w:r>
      <w:bookmarkEnd w:id="2"/>
      <w:r w:rsidR="06C46639"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  <w:t xml:space="preserve">ed </w:t>
      </w:r>
      <w:r w:rsidR="4BEF7CC7"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  <w:t>from lump</w:t>
      </w:r>
      <w:r w:rsidR="71931BBD"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  <w:t xml:space="preserve">s </w:t>
      </w:r>
      <w:r w:rsidR="4BEF7CC7"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  <w:t>of playdough</w:t>
      </w:r>
      <w:r w:rsidR="30BF5744"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  <w:t>.</w:t>
      </w:r>
      <w:r w:rsidR="4BEF7CC7"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</w:rPr>
        <w:t xml:space="preserve"> </w:t>
      </w:r>
    </w:p>
    <w:p w14:paraId="13489A30" w14:textId="4C35F00D" w:rsidR="731FE876" w:rsidRPr="0088663B" w:rsidRDefault="731FE876" w:rsidP="731FE876">
      <w:p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</w:rPr>
      </w:pPr>
    </w:p>
    <w:p w14:paraId="6BCAB547" w14:textId="72D39BAA" w:rsidR="0142A749" w:rsidRPr="0088663B" w:rsidRDefault="5E89B54F" w:rsidP="731FE876">
      <w:pPr>
        <w:spacing w:after="0" w:line="240" w:lineRule="auto"/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</w:pPr>
      <w:r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</w:rPr>
        <w:t xml:space="preserve">Ask the volunteers: </w:t>
      </w:r>
      <w:r w:rsidR="6D67D0E8"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  <w:t>What shaped the playdo</w:t>
      </w:r>
      <w:r w:rsidR="595C7FFE"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  <w:t>ugh</w:t>
      </w:r>
      <w:r w:rsidR="6D67D0E8"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  <w:t>? Was it your hands</w:t>
      </w:r>
      <w:r w:rsidR="22686BDA"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  <w:t>, a rolling pin,</w:t>
      </w:r>
      <w:r w:rsidR="6D67D0E8"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  <w:t xml:space="preserve"> a cookie cutter etc</w:t>
      </w:r>
      <w:r w:rsidR="5273B57B"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  <w:t>.?</w:t>
      </w:r>
    </w:p>
    <w:p w14:paraId="213FC504" w14:textId="42215752" w:rsidR="731FE876" w:rsidRPr="0088663B" w:rsidRDefault="731FE876" w:rsidP="731FE876">
      <w:p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</w:rPr>
      </w:pPr>
    </w:p>
    <w:p w14:paraId="6493C0A9" w14:textId="191AA96C" w:rsidR="6D67D0E8" w:rsidRPr="0088663B" w:rsidRDefault="6D67D0E8" w:rsidP="24ABCB48">
      <w:pPr>
        <w:spacing w:after="0" w:line="240" w:lineRule="auto"/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</w:pPr>
      <w:r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  <w:t>Just like different things shaped the playdo</w:t>
      </w:r>
      <w:r w:rsidR="646A6D8D"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  <w:t>ugh</w:t>
      </w:r>
      <w:r w:rsidR="26C746AB"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  <w:t>,</w:t>
      </w:r>
      <w:r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  <w:t xml:space="preserve"> there are things that shape </w:t>
      </w:r>
      <w:r w:rsidR="6661DB31"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  <w:t xml:space="preserve">how </w:t>
      </w:r>
      <w:r w:rsidR="06DA80C3"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  <w:t xml:space="preserve">our lives look </w:t>
      </w:r>
      <w:r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  <w:t xml:space="preserve">and how we act. </w:t>
      </w:r>
      <w:r w:rsidR="3FFFB2F0"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  <w:t>Our lives are shaped by things l</w:t>
      </w:r>
      <w:r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  <w:t>ike our parents, our friends, our talents and skills. All these things shape how we act. Most important of all</w:t>
      </w:r>
      <w:r w:rsidR="220978BE"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  <w:t>, t</w:t>
      </w:r>
      <w:r w:rsidR="1FB83178"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  <w:t>he example of how Jesus lived can shape how we act.</w:t>
      </w:r>
    </w:p>
    <w:p w14:paraId="113320A6" w14:textId="5C5A7DAC" w:rsidR="731FE876" w:rsidRPr="0088663B" w:rsidRDefault="731FE876" w:rsidP="731FE876">
      <w:pPr>
        <w:spacing w:after="0" w:line="240" w:lineRule="auto"/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</w:pPr>
    </w:p>
    <w:p w14:paraId="419B94A3" w14:textId="18DAD4D0" w:rsidR="612AD31D" w:rsidRPr="0088663B" w:rsidRDefault="612AD31D" w:rsidP="731FE876">
      <w:pPr>
        <w:spacing w:after="0" w:line="240" w:lineRule="auto"/>
        <w:jc w:val="center"/>
        <w:rPr>
          <w:rFonts w:ascii="Avenir Next LT Pro" w:eastAsia="Calibri" w:hAnsi="Avenir Next LT Pro" w:cs="Calibri"/>
          <w:sz w:val="22"/>
          <w:szCs w:val="22"/>
        </w:rPr>
      </w:pPr>
      <w:r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</w:rPr>
        <w:t>[Scroll down to ‘Key message’ for Scripture and prayer.]</w:t>
      </w:r>
    </w:p>
    <w:p w14:paraId="54FD9103" w14:textId="4B99B979" w:rsidR="00B441CF" w:rsidRPr="0088663B" w:rsidRDefault="00B441CF" w:rsidP="0142A749">
      <w:p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</w:rPr>
      </w:pPr>
    </w:p>
    <w:p w14:paraId="30927BEE" w14:textId="6C1A0E5E" w:rsidR="00B441CF" w:rsidRPr="0088663B" w:rsidRDefault="00B441CF" w:rsidP="731FE876">
      <w:p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</w:rPr>
      </w:pPr>
    </w:p>
    <w:p w14:paraId="547003DF" w14:textId="6BAA9A72" w:rsidR="731FE876" w:rsidRPr="0088663B" w:rsidRDefault="731FE876" w:rsidP="731FE876">
      <w:p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</w:rPr>
      </w:pPr>
    </w:p>
    <w:p w14:paraId="7AB985B3" w14:textId="7BFCD070" w:rsidR="00B441CF" w:rsidRPr="00EC2D07" w:rsidRDefault="0088663B" w:rsidP="606CE5A1">
      <w:pPr>
        <w:spacing w:after="0" w:line="240" w:lineRule="auto"/>
        <w:rPr>
          <w:rFonts w:ascii="Avenir Next LT Pro" w:eastAsia="Calibri" w:hAnsi="Avenir Next LT Pro" w:cs="Calibri"/>
          <w:b/>
          <w:bCs/>
          <w:color w:val="5B715A"/>
          <w:lang w:val="en-AU"/>
        </w:rPr>
      </w:pPr>
      <w:r w:rsidRPr="00EC2D07">
        <w:rPr>
          <w:rFonts w:ascii="Avenir Next LT Pro" w:hAnsi="Avenir Next LT Pro"/>
          <w:noProof/>
          <w:color w:val="5B715A"/>
        </w:rPr>
        <w:lastRenderedPageBreak/>
        <mc:AlternateContent>
          <mc:Choice Requires="wps">
            <w:drawing>
              <wp:anchor distT="0" distB="215900" distL="114300" distR="114300" simplePos="0" relativeHeight="251661312" behindDoc="0" locked="0" layoutInCell="1" allowOverlap="1" wp14:anchorId="4E86D8E5" wp14:editId="50020574">
                <wp:simplePos x="0" y="0"/>
                <wp:positionH relativeFrom="column">
                  <wp:posOffset>-152400</wp:posOffset>
                </wp:positionH>
                <wp:positionV relativeFrom="page">
                  <wp:posOffset>1695450</wp:posOffset>
                </wp:positionV>
                <wp:extent cx="4772025" cy="2381250"/>
                <wp:effectExtent l="0" t="0" r="28575" b="19050"/>
                <wp:wrapTopAndBottom/>
                <wp:docPr id="984831914" name="Rounded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72025" cy="2381250"/>
                        </a:xfrm>
                        <a:prstGeom prst="roundRect">
                          <a:avLst>
                            <a:gd name="adj" fmla="val 2842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5B715A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947E7FE" w14:textId="77777777" w:rsidR="0088663B" w:rsidRPr="00EC2D07" w:rsidRDefault="0088663B" w:rsidP="0088663B">
                            <w:pPr>
                              <w:spacing w:after="0" w:line="240" w:lineRule="auto"/>
                              <w:rPr>
                                <w:rFonts w:ascii="Avenir Next LT Pro" w:eastAsia="Calibri" w:hAnsi="Avenir Next LT Pro" w:cs="Calibri"/>
                                <w:color w:val="5B715A"/>
                                <w:sz w:val="22"/>
                                <w:szCs w:val="22"/>
                                <w:lang w:val="en-AU"/>
                              </w:rPr>
                            </w:pPr>
                            <w:r w:rsidRPr="00820089">
                              <w:rPr>
                                <w:rFonts w:ascii="Avenir Next LT Pro" w:eastAsia="Calibri" w:hAnsi="Avenir Next LT Pro" w:cs="Calibri"/>
                                <w:b/>
                                <w:bCs/>
                                <w:color w:val="5B715A"/>
                                <w:sz w:val="22"/>
                                <w:szCs w:val="22"/>
                                <w:lang w:val="en-AU"/>
                              </w:rPr>
                              <w:t>Preparation:</w:t>
                            </w:r>
                            <w:r w:rsidRPr="00EC2D07">
                              <w:rPr>
                                <w:rFonts w:ascii="Avenir Next LT Pro" w:eastAsia="Calibri" w:hAnsi="Avenir Next LT Pro" w:cs="Calibri"/>
                                <w:color w:val="5B715A"/>
                                <w:sz w:val="22"/>
                                <w:szCs w:val="22"/>
                                <w:lang w:val="en-AU"/>
                              </w:rPr>
                              <w:t xml:space="preserve"> Before the meeting, approach four members of the congregation. Let them know that, in this segment, you will be blindfolding a volunteer. Ask them each to be ready to stand up during the segment and approach the blindfolded person in different ways. </w:t>
                            </w:r>
                          </w:p>
                          <w:p w14:paraId="069BEA05" w14:textId="77777777" w:rsidR="0088663B" w:rsidRPr="00EC2D07" w:rsidRDefault="0088663B" w:rsidP="0088663B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spacing w:after="0" w:line="240" w:lineRule="auto"/>
                              <w:rPr>
                                <w:rFonts w:ascii="Avenir Next LT Pro" w:eastAsia="Calibri" w:hAnsi="Avenir Next LT Pro" w:cs="Calibri"/>
                                <w:color w:val="5B715A"/>
                                <w:sz w:val="22"/>
                                <w:szCs w:val="22"/>
                                <w:lang w:val="en-AU"/>
                              </w:rPr>
                            </w:pPr>
                            <w:r w:rsidRPr="00EC2D07">
                              <w:rPr>
                                <w:rFonts w:ascii="Avenir Next LT Pro" w:eastAsia="Calibri" w:hAnsi="Avenir Next LT Pro" w:cs="Calibri"/>
                                <w:color w:val="5B715A"/>
                                <w:sz w:val="22"/>
                                <w:szCs w:val="22"/>
                                <w:lang w:val="en-AU"/>
                              </w:rPr>
                              <w:t>Ask one person to approach with loud footsteps</w:t>
                            </w:r>
                          </w:p>
                          <w:p w14:paraId="266D8721" w14:textId="77777777" w:rsidR="0088663B" w:rsidRPr="00EC2D07" w:rsidRDefault="0088663B" w:rsidP="0088663B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spacing w:after="0" w:line="240" w:lineRule="auto"/>
                              <w:rPr>
                                <w:rFonts w:ascii="Avenir Next LT Pro" w:eastAsia="Calibri" w:hAnsi="Avenir Next LT Pro" w:cs="Calibri"/>
                                <w:color w:val="5B715A"/>
                                <w:sz w:val="22"/>
                                <w:szCs w:val="22"/>
                                <w:lang w:val="en-AU"/>
                              </w:rPr>
                            </w:pPr>
                            <w:r w:rsidRPr="00EC2D07">
                              <w:rPr>
                                <w:rFonts w:ascii="Avenir Next LT Pro" w:eastAsia="Calibri" w:hAnsi="Avenir Next LT Pro" w:cs="Calibri"/>
                                <w:color w:val="5B715A"/>
                                <w:sz w:val="22"/>
                                <w:szCs w:val="22"/>
                                <w:lang w:val="en-AU"/>
                              </w:rPr>
                              <w:t>Ask one person to wear strong perfume and approach quietly</w:t>
                            </w:r>
                          </w:p>
                          <w:p w14:paraId="52E5B123" w14:textId="77777777" w:rsidR="0088663B" w:rsidRPr="00EC2D07" w:rsidRDefault="0088663B" w:rsidP="0088663B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spacing w:after="0" w:line="240" w:lineRule="auto"/>
                              <w:rPr>
                                <w:rFonts w:ascii="Avenir Next LT Pro" w:eastAsia="Calibri" w:hAnsi="Avenir Next LT Pro" w:cs="Calibri"/>
                                <w:color w:val="5B715A"/>
                                <w:sz w:val="22"/>
                                <w:szCs w:val="22"/>
                                <w:lang w:val="en-AU"/>
                              </w:rPr>
                            </w:pPr>
                            <w:r w:rsidRPr="00EC2D07">
                              <w:rPr>
                                <w:rFonts w:ascii="Avenir Next LT Pro" w:eastAsia="Calibri" w:hAnsi="Avenir Next LT Pro" w:cs="Calibri"/>
                                <w:color w:val="5B715A"/>
                                <w:sz w:val="22"/>
                                <w:szCs w:val="22"/>
                                <w:lang w:val="en-AU"/>
                              </w:rPr>
                              <w:t>Ask one person to approach quietly and touch the volunteer on the shoulder</w:t>
                            </w:r>
                          </w:p>
                          <w:p w14:paraId="477E93C6" w14:textId="7697525F" w:rsidR="0088663B" w:rsidRPr="00820089" w:rsidRDefault="0088663B" w:rsidP="00820089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spacing w:after="0" w:line="240" w:lineRule="auto"/>
                              <w:rPr>
                                <w:rFonts w:ascii="Avenir Next LT Pro" w:eastAsia="Calibri" w:hAnsi="Avenir Next LT Pro" w:cs="Calibri"/>
                                <w:color w:val="5B715A"/>
                                <w:sz w:val="22"/>
                                <w:szCs w:val="22"/>
                                <w:lang w:val="en-AU"/>
                              </w:rPr>
                            </w:pPr>
                            <w:r w:rsidRPr="00EC2D07">
                              <w:rPr>
                                <w:rFonts w:ascii="Avenir Next LT Pro" w:eastAsia="Calibri" w:hAnsi="Avenir Next LT Pro" w:cs="Calibri"/>
                                <w:color w:val="5B715A"/>
                                <w:sz w:val="22"/>
                                <w:szCs w:val="22"/>
                                <w:lang w:val="en-AU"/>
                              </w:rPr>
                              <w:t xml:space="preserve">Ask one person to approach quietly and simply stand very close to the volunteer without touching </w:t>
                            </w:r>
                            <w:proofErr w:type="gramStart"/>
                            <w:r w:rsidRPr="00EC2D07">
                              <w:rPr>
                                <w:rFonts w:ascii="Avenir Next LT Pro" w:eastAsia="Calibri" w:hAnsi="Avenir Next LT Pro" w:cs="Calibri"/>
                                <w:color w:val="5B715A"/>
                                <w:sz w:val="22"/>
                                <w:szCs w:val="22"/>
                                <w:lang w:val="en-AU"/>
                              </w:rPr>
                              <w:t>them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216000" tIns="144000" rIns="216000" bIns="108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E86D8E5" id="_x0000_s1027" style="position:absolute;margin-left:-12pt;margin-top:133.5pt;width:375.75pt;height:187.5pt;z-index:251661312;visibility:visible;mso-wrap-style:square;mso-width-percent:0;mso-height-percent:0;mso-wrap-distance-left:9pt;mso-wrap-distance-top:0;mso-wrap-distance-right:9pt;mso-wrap-distance-bottom:17pt;mso-position-horizontal:absolute;mso-position-horizontal-relative:text;mso-position-vertical:absolute;mso-position-vertical-relative:page;mso-width-percent:0;mso-height-percent:0;mso-width-relative:margin;mso-height-relative:margin;v-text-anchor:top" arcsize="186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" fillcolor="white [3212]" strokecolor="#5b715a" strokeweight="1pt">
                <v:stroke joinstyle="miter"/>
                <v:textbox inset="6mm,4mm,6mm,3mm">
                  <w:txbxContent>
                    <w:p w14:paraId="6947E7FE" w14:textId="77777777" w:rsidR="0088663B" w:rsidRPr="00EC2D07" w:rsidRDefault="0088663B" w:rsidP="0088663B">
                      <w:pPr>
                        <w:spacing w:after="0" w:line="240" w:lineRule="auto"/>
                        <w:rPr>
                          <w:rFonts w:ascii="Avenir Next LT Pro" w:eastAsia="Calibri" w:hAnsi="Avenir Next LT Pro" w:cs="Calibri"/>
                          <w:color w:val="5B715A"/>
                          <w:sz w:val="22"/>
                          <w:szCs w:val="22"/>
                          <w:lang w:val="en-AU"/>
                        </w:rPr>
                      </w:pPr>
                      <w:r w:rsidRPr="00820089">
                        <w:rPr>
                          <w:rFonts w:ascii="Avenir Next LT Pro" w:eastAsia="Calibri" w:hAnsi="Avenir Next LT Pro" w:cs="Calibri"/>
                          <w:b/>
                          <w:bCs/>
                          <w:color w:val="5B715A"/>
                          <w:sz w:val="22"/>
                          <w:szCs w:val="22"/>
                          <w:lang w:val="en-AU"/>
                        </w:rPr>
                        <w:t>Preparation:</w:t>
                      </w:r>
                      <w:r w:rsidRPr="00EC2D07">
                        <w:rPr>
                          <w:rFonts w:ascii="Avenir Next LT Pro" w:eastAsia="Calibri" w:hAnsi="Avenir Next LT Pro" w:cs="Calibri"/>
                          <w:color w:val="5B715A"/>
                          <w:sz w:val="22"/>
                          <w:szCs w:val="22"/>
                          <w:lang w:val="en-AU"/>
                        </w:rPr>
                        <w:t xml:space="preserve"> Before the meeting, approach four members of the congregation. Let them know that, in this segment, you will be blindfolding a volunteer. Ask them each to be ready to stand up during the segment and approach the blindfolded person in different ways. </w:t>
                      </w:r>
                    </w:p>
                    <w:p w14:paraId="069BEA05" w14:textId="77777777" w:rsidR="0088663B" w:rsidRPr="00EC2D07" w:rsidRDefault="0088663B" w:rsidP="0088663B">
                      <w:pPr>
                        <w:pStyle w:val="ListParagraph"/>
                        <w:numPr>
                          <w:ilvl w:val="0"/>
                          <w:numId w:val="11"/>
                        </w:numPr>
                        <w:spacing w:after="0" w:line="240" w:lineRule="auto"/>
                        <w:rPr>
                          <w:rFonts w:ascii="Avenir Next LT Pro" w:eastAsia="Calibri" w:hAnsi="Avenir Next LT Pro" w:cs="Calibri"/>
                          <w:color w:val="5B715A"/>
                          <w:sz w:val="22"/>
                          <w:szCs w:val="22"/>
                          <w:lang w:val="en-AU"/>
                        </w:rPr>
                      </w:pPr>
                      <w:r w:rsidRPr="00EC2D07">
                        <w:rPr>
                          <w:rFonts w:ascii="Avenir Next LT Pro" w:eastAsia="Calibri" w:hAnsi="Avenir Next LT Pro" w:cs="Calibri"/>
                          <w:color w:val="5B715A"/>
                          <w:sz w:val="22"/>
                          <w:szCs w:val="22"/>
                          <w:lang w:val="en-AU"/>
                        </w:rPr>
                        <w:t>Ask one person to approach with loud footsteps</w:t>
                      </w:r>
                    </w:p>
                    <w:p w14:paraId="266D8721" w14:textId="77777777" w:rsidR="0088663B" w:rsidRPr="00EC2D07" w:rsidRDefault="0088663B" w:rsidP="0088663B">
                      <w:pPr>
                        <w:pStyle w:val="ListParagraph"/>
                        <w:numPr>
                          <w:ilvl w:val="0"/>
                          <w:numId w:val="11"/>
                        </w:numPr>
                        <w:spacing w:after="0" w:line="240" w:lineRule="auto"/>
                        <w:rPr>
                          <w:rFonts w:ascii="Avenir Next LT Pro" w:eastAsia="Calibri" w:hAnsi="Avenir Next LT Pro" w:cs="Calibri"/>
                          <w:color w:val="5B715A"/>
                          <w:sz w:val="22"/>
                          <w:szCs w:val="22"/>
                          <w:lang w:val="en-AU"/>
                        </w:rPr>
                      </w:pPr>
                      <w:r w:rsidRPr="00EC2D07">
                        <w:rPr>
                          <w:rFonts w:ascii="Avenir Next LT Pro" w:eastAsia="Calibri" w:hAnsi="Avenir Next LT Pro" w:cs="Calibri"/>
                          <w:color w:val="5B715A"/>
                          <w:sz w:val="22"/>
                          <w:szCs w:val="22"/>
                          <w:lang w:val="en-AU"/>
                        </w:rPr>
                        <w:t>Ask one person to wear strong perfume and approach quietly</w:t>
                      </w:r>
                    </w:p>
                    <w:p w14:paraId="52E5B123" w14:textId="77777777" w:rsidR="0088663B" w:rsidRPr="00EC2D07" w:rsidRDefault="0088663B" w:rsidP="0088663B">
                      <w:pPr>
                        <w:pStyle w:val="ListParagraph"/>
                        <w:numPr>
                          <w:ilvl w:val="0"/>
                          <w:numId w:val="11"/>
                        </w:numPr>
                        <w:spacing w:after="0" w:line="240" w:lineRule="auto"/>
                        <w:rPr>
                          <w:rFonts w:ascii="Avenir Next LT Pro" w:eastAsia="Calibri" w:hAnsi="Avenir Next LT Pro" w:cs="Calibri"/>
                          <w:color w:val="5B715A"/>
                          <w:sz w:val="22"/>
                          <w:szCs w:val="22"/>
                          <w:lang w:val="en-AU"/>
                        </w:rPr>
                      </w:pPr>
                      <w:r w:rsidRPr="00EC2D07">
                        <w:rPr>
                          <w:rFonts w:ascii="Avenir Next LT Pro" w:eastAsia="Calibri" w:hAnsi="Avenir Next LT Pro" w:cs="Calibri"/>
                          <w:color w:val="5B715A"/>
                          <w:sz w:val="22"/>
                          <w:szCs w:val="22"/>
                          <w:lang w:val="en-AU"/>
                        </w:rPr>
                        <w:t>Ask one person to approach quietly and touch the volunteer on the shoulder</w:t>
                      </w:r>
                    </w:p>
                    <w:p w14:paraId="477E93C6" w14:textId="7697525F" w:rsidR="0088663B" w:rsidRPr="00820089" w:rsidRDefault="0088663B" w:rsidP="00820089">
                      <w:pPr>
                        <w:pStyle w:val="ListParagraph"/>
                        <w:numPr>
                          <w:ilvl w:val="0"/>
                          <w:numId w:val="11"/>
                        </w:numPr>
                        <w:spacing w:after="0" w:line="240" w:lineRule="auto"/>
                        <w:rPr>
                          <w:rFonts w:ascii="Avenir Next LT Pro" w:eastAsia="Calibri" w:hAnsi="Avenir Next LT Pro" w:cs="Calibri"/>
                          <w:color w:val="5B715A"/>
                          <w:sz w:val="22"/>
                          <w:szCs w:val="22"/>
                          <w:lang w:val="en-AU"/>
                        </w:rPr>
                      </w:pPr>
                      <w:r w:rsidRPr="00EC2D07">
                        <w:rPr>
                          <w:rFonts w:ascii="Avenir Next LT Pro" w:eastAsia="Calibri" w:hAnsi="Avenir Next LT Pro" w:cs="Calibri"/>
                          <w:color w:val="5B715A"/>
                          <w:sz w:val="22"/>
                          <w:szCs w:val="22"/>
                          <w:lang w:val="en-AU"/>
                        </w:rPr>
                        <w:t xml:space="preserve">Ask one person to approach quietly and simply stand very close to the volunteer without touching </w:t>
                      </w:r>
                      <w:proofErr w:type="gramStart"/>
                      <w:r w:rsidRPr="00EC2D07">
                        <w:rPr>
                          <w:rFonts w:ascii="Avenir Next LT Pro" w:eastAsia="Calibri" w:hAnsi="Avenir Next LT Pro" w:cs="Calibri"/>
                          <w:color w:val="5B715A"/>
                          <w:sz w:val="22"/>
                          <w:szCs w:val="22"/>
                          <w:lang w:val="en-AU"/>
                        </w:rPr>
                        <w:t>them</w:t>
                      </w:r>
                      <w:proofErr w:type="gramEnd"/>
                    </w:p>
                  </w:txbxContent>
                </v:textbox>
                <w10:wrap type="topAndBottom" anchory="page"/>
              </v:roundrect>
            </w:pict>
          </mc:Fallback>
        </mc:AlternateContent>
      </w:r>
      <w:r w:rsidR="7DF0B8FC" w:rsidRPr="00EC2D07">
        <w:rPr>
          <w:rFonts w:ascii="Avenir Next LT Pro" w:eastAsia="Calibri" w:hAnsi="Avenir Next LT Pro" w:cs="Calibri"/>
          <w:b/>
          <w:bCs/>
          <w:color w:val="5B715A"/>
          <w:lang w:val="en-AU"/>
        </w:rPr>
        <w:t xml:space="preserve">Option </w:t>
      </w:r>
      <w:r w:rsidR="00F36B43" w:rsidRPr="00EC2D07">
        <w:rPr>
          <w:rFonts w:ascii="Avenir Next LT Pro" w:eastAsia="Calibri" w:hAnsi="Avenir Next LT Pro" w:cs="Calibri"/>
          <w:b/>
          <w:bCs/>
          <w:color w:val="5B715A"/>
          <w:lang w:val="en-AU"/>
        </w:rPr>
        <w:t>2</w:t>
      </w:r>
      <w:r w:rsidR="7DF0B8FC" w:rsidRPr="00EC2D07">
        <w:rPr>
          <w:rFonts w:ascii="Avenir Next LT Pro" w:eastAsia="Calibri" w:hAnsi="Avenir Next LT Pro" w:cs="Calibri"/>
          <w:b/>
          <w:bCs/>
          <w:color w:val="5B715A"/>
          <w:lang w:val="en-AU"/>
        </w:rPr>
        <w:t xml:space="preserve">: </w:t>
      </w:r>
      <w:r w:rsidR="00EC2D07" w:rsidRPr="00EC2D07">
        <w:rPr>
          <w:rFonts w:ascii="Avenir Next LT Pro" w:eastAsia="Calibri" w:hAnsi="Avenir Next LT Pro" w:cs="Calibri"/>
          <w:b/>
          <w:bCs/>
          <w:color w:val="5B715A"/>
          <w:lang w:val="en-AU"/>
        </w:rPr>
        <w:t>Sense Activation</w:t>
      </w:r>
    </w:p>
    <w:p w14:paraId="387334B9" w14:textId="7BD95BB7" w:rsidR="400F770E" w:rsidRPr="0088663B" w:rsidRDefault="400F770E" w:rsidP="731FE876">
      <w:p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</w:pPr>
      <w:r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  <w:t xml:space="preserve">Ask everyone to call out answers to the following questions. </w:t>
      </w:r>
    </w:p>
    <w:p w14:paraId="62A1CBB1" w14:textId="1DD6198A" w:rsidR="731FE876" w:rsidRPr="0088663B" w:rsidRDefault="731FE876" w:rsidP="731FE876">
      <w:p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</w:pPr>
    </w:p>
    <w:p w14:paraId="4A3539A3" w14:textId="7D67135C" w:rsidR="32F932F9" w:rsidRPr="0088663B" w:rsidRDefault="32F932F9" w:rsidP="731FE876">
      <w:pPr>
        <w:spacing w:after="0" w:line="240" w:lineRule="auto"/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  <w:lang w:val="en-AU"/>
        </w:rPr>
      </w:pPr>
      <w:r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  <w:lang w:val="en-AU"/>
        </w:rPr>
        <w:t xml:space="preserve">How do we know </w:t>
      </w:r>
      <w:r w:rsidR="5B499D9C"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  <w:lang w:val="en-AU"/>
        </w:rPr>
        <w:t>when</w:t>
      </w:r>
      <w:r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  <w:lang w:val="en-AU"/>
        </w:rPr>
        <w:t xml:space="preserve"> Christmas is near? </w:t>
      </w:r>
    </w:p>
    <w:p w14:paraId="42C947F0" w14:textId="0F0160CB" w:rsidR="32F932F9" w:rsidRPr="0088663B" w:rsidRDefault="28162E4E" w:rsidP="3961FFB9">
      <w:pPr>
        <w:pStyle w:val="ListParagraph"/>
        <w:numPr>
          <w:ilvl w:val="0"/>
          <w:numId w:val="3"/>
        </w:numPr>
        <w:spacing w:after="0" w:line="240" w:lineRule="auto"/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  <w:lang w:val="en-AU"/>
        </w:rPr>
      </w:pPr>
      <w:r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  <w:lang w:val="en-AU"/>
        </w:rPr>
        <w:t>What do we see (e.g.</w:t>
      </w:r>
      <w:r w:rsidR="324BD7EA"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  <w:lang w:val="en-AU"/>
        </w:rPr>
        <w:t>,</w:t>
      </w:r>
      <w:r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  <w:lang w:val="en-AU"/>
        </w:rPr>
        <w:t xml:space="preserve"> decorations)?</w:t>
      </w:r>
    </w:p>
    <w:p w14:paraId="6DB7A19A" w14:textId="3738637C" w:rsidR="32F932F9" w:rsidRPr="0088663B" w:rsidRDefault="66F1B536" w:rsidP="3961FFB9">
      <w:pPr>
        <w:pStyle w:val="ListParagraph"/>
        <w:numPr>
          <w:ilvl w:val="0"/>
          <w:numId w:val="3"/>
        </w:numPr>
        <w:spacing w:after="0" w:line="240" w:lineRule="auto"/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  <w:lang w:val="en-AU"/>
        </w:rPr>
      </w:pPr>
      <w:r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  <w:lang w:val="en-AU"/>
        </w:rPr>
        <w:t>What do we hear (e.g.</w:t>
      </w:r>
      <w:r w:rsidR="16C91931"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  <w:lang w:val="en-AU"/>
        </w:rPr>
        <w:t>,</w:t>
      </w:r>
      <w:r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  <w:lang w:val="en-AU"/>
        </w:rPr>
        <w:t xml:space="preserve"> carols)?</w:t>
      </w:r>
    </w:p>
    <w:p w14:paraId="0A781577" w14:textId="31CC48AF" w:rsidR="32F932F9" w:rsidRPr="0088663B" w:rsidRDefault="66F1B536" w:rsidP="3961FFB9">
      <w:pPr>
        <w:pStyle w:val="ListParagraph"/>
        <w:numPr>
          <w:ilvl w:val="0"/>
          <w:numId w:val="3"/>
        </w:numPr>
        <w:spacing w:after="0" w:line="240" w:lineRule="auto"/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  <w:lang w:val="en-AU"/>
        </w:rPr>
      </w:pPr>
      <w:r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  <w:lang w:val="en-AU"/>
        </w:rPr>
        <w:t>What do we smell (e.g.</w:t>
      </w:r>
      <w:r w:rsidR="37407DAF"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  <w:lang w:val="en-AU"/>
        </w:rPr>
        <w:t>,</w:t>
      </w:r>
      <w:r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  <w:lang w:val="en-AU"/>
        </w:rPr>
        <w:t xml:space="preserve"> gingerbread baking)?</w:t>
      </w:r>
    </w:p>
    <w:p w14:paraId="23DD3268" w14:textId="16F7DE81" w:rsidR="32F932F9" w:rsidRPr="0088663B" w:rsidRDefault="2C907C1D" w:rsidP="606CE5A1">
      <w:pPr>
        <w:pStyle w:val="ListParagraph"/>
        <w:numPr>
          <w:ilvl w:val="0"/>
          <w:numId w:val="3"/>
        </w:numPr>
        <w:spacing w:after="0" w:line="240" w:lineRule="auto"/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  <w:lang w:val="en-AU"/>
        </w:rPr>
      </w:pPr>
      <w:r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  <w:lang w:val="en-AU"/>
        </w:rPr>
        <w:t>What do we taste (e.g.</w:t>
      </w:r>
      <w:r w:rsidR="555D4444"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  <w:lang w:val="en-AU"/>
        </w:rPr>
        <w:t>,</w:t>
      </w:r>
      <w:r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  <w:lang w:val="en-AU"/>
        </w:rPr>
        <w:t xml:space="preserve"> Advent calendar chocolates)?</w:t>
      </w:r>
    </w:p>
    <w:p w14:paraId="776AF26C" w14:textId="3D3BFABE" w:rsidR="32F932F9" w:rsidRPr="0088663B" w:rsidRDefault="66F1B536" w:rsidP="731FE876">
      <w:pPr>
        <w:pStyle w:val="ListParagraph"/>
        <w:numPr>
          <w:ilvl w:val="0"/>
          <w:numId w:val="3"/>
        </w:num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</w:pPr>
      <w:r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  <w:lang w:val="en-AU"/>
        </w:rPr>
        <w:t>What do we do (</w:t>
      </w:r>
      <w:r w:rsidR="32F932F9"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  <w:lang w:val="en-AU"/>
        </w:rPr>
        <w:t>e</w:t>
      </w:r>
      <w:r w:rsidR="43106FEE"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  <w:lang w:val="en-AU"/>
        </w:rPr>
        <w:t>.g.</w:t>
      </w:r>
      <w:r w:rsidR="78E9E1A7"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  <w:lang w:val="en-AU"/>
        </w:rPr>
        <w:t>,</w:t>
      </w:r>
      <w:r w:rsidR="32F932F9"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  <w:lang w:val="en-AU"/>
        </w:rPr>
        <w:t xml:space="preserve"> </w:t>
      </w:r>
      <w:r w:rsidR="73BA275A"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  <w:lang w:val="en-AU"/>
        </w:rPr>
        <w:t>make crafts, shop, wrap presents)?</w:t>
      </w:r>
    </w:p>
    <w:p w14:paraId="0920ABD9" w14:textId="78A18D9E" w:rsidR="731FE876" w:rsidRPr="0088663B" w:rsidRDefault="731FE876" w:rsidP="731FE876">
      <w:p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</w:pPr>
    </w:p>
    <w:p w14:paraId="0E25BC65" w14:textId="46261F07" w:rsidR="00B441CF" w:rsidRPr="0088663B" w:rsidRDefault="2F04D741" w:rsidP="606CE5A1">
      <w:pPr>
        <w:spacing w:after="0" w:line="240" w:lineRule="auto"/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</w:pPr>
      <w:r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  <w:lang w:val="en-AU"/>
        </w:rPr>
        <w:t xml:space="preserve">There are lots of ways that we can tell that Christmas is near. </w:t>
      </w:r>
      <w:r w:rsidR="32F932F9"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  <w:t xml:space="preserve">How do we know a person is </w:t>
      </w:r>
      <w:bookmarkStart w:id="3" w:name="_Int_Pg3K9Jrf"/>
      <w:proofErr w:type="gramStart"/>
      <w:r w:rsidR="32F932F9"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  <w:t>near</w:t>
      </w:r>
      <w:bookmarkEnd w:id="3"/>
      <w:proofErr w:type="gramEnd"/>
      <w:r w:rsidR="32F932F9"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  <w:t xml:space="preserve">? </w:t>
      </w:r>
    </w:p>
    <w:p w14:paraId="5F1CA015" w14:textId="77E1E186" w:rsidR="00B441CF" w:rsidRPr="0088663B" w:rsidRDefault="00B441CF" w:rsidP="731FE876">
      <w:pPr>
        <w:spacing w:after="0" w:line="240" w:lineRule="auto"/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</w:pPr>
    </w:p>
    <w:p w14:paraId="4FFFD4D7" w14:textId="171377BB" w:rsidR="00B441CF" w:rsidRPr="0088663B" w:rsidRDefault="284B773C" w:rsidP="731FE876">
      <w:pPr>
        <w:spacing w:after="0" w:line="240" w:lineRule="auto"/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</w:pPr>
      <w:r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  <w:t>I need a volunteer who is willing to be blindfolded.</w:t>
      </w:r>
    </w:p>
    <w:p w14:paraId="6B0AF625" w14:textId="7475BB8E" w:rsidR="00B441CF" w:rsidRPr="0088663B" w:rsidRDefault="00B441CF" w:rsidP="731FE876">
      <w:pPr>
        <w:spacing w:after="0" w:line="240" w:lineRule="auto"/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</w:pPr>
    </w:p>
    <w:p w14:paraId="6476F80A" w14:textId="2EEA3253" w:rsidR="00B441CF" w:rsidRPr="0088663B" w:rsidRDefault="284B773C" w:rsidP="731FE876">
      <w:p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</w:rPr>
      </w:pPr>
      <w:r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</w:rPr>
        <w:t>Ask the person to sit down and put a blindfold on them.</w:t>
      </w:r>
      <w:r w:rsidR="1D16C6A0"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</w:rPr>
        <w:t xml:space="preserve"> </w:t>
      </w:r>
      <w:r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</w:rPr>
        <w:t>Explain to the volunteer that all they need to do is say when they think someone is close to them.</w:t>
      </w:r>
      <w:r w:rsidR="523430A9"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</w:rPr>
        <w:t xml:space="preserve"> Invite your prepared helpers to approach one at a time.</w:t>
      </w:r>
    </w:p>
    <w:p w14:paraId="2D8C5A87" w14:textId="092DE31F" w:rsidR="00B441CF" w:rsidRPr="0088663B" w:rsidRDefault="00B441CF" w:rsidP="731FE876">
      <w:p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</w:rPr>
      </w:pPr>
    </w:p>
    <w:p w14:paraId="49E45351" w14:textId="13196466" w:rsidR="00B441CF" w:rsidRPr="0088663B" w:rsidRDefault="523430A9" w:rsidP="731FE876">
      <w:p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</w:rPr>
      </w:pPr>
      <w:r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</w:rPr>
        <w:t>Remove the blindfold and ask the volunteer how they knew when someone was close to them.</w:t>
      </w:r>
    </w:p>
    <w:p w14:paraId="4F802AFF" w14:textId="1583EC87" w:rsidR="00B441CF" w:rsidRPr="0088663B" w:rsidRDefault="00B441CF" w:rsidP="731FE876">
      <w:p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</w:rPr>
      </w:pPr>
    </w:p>
    <w:p w14:paraId="6AA41B45" w14:textId="27D2D4D7" w:rsidR="09D98F7F" w:rsidRPr="00EC2D07" w:rsidRDefault="09D98F7F" w:rsidP="3961FFB9">
      <w:pPr>
        <w:spacing w:after="0" w:line="240" w:lineRule="auto"/>
        <w:rPr>
          <w:rFonts w:ascii="Avenir Next LT Pro" w:eastAsia="Calibri" w:hAnsi="Avenir Next LT Pro" w:cs="Calibri"/>
          <w:b/>
          <w:bCs/>
          <w:color w:val="5B715A"/>
          <w:sz w:val="22"/>
          <w:szCs w:val="22"/>
        </w:rPr>
      </w:pPr>
      <w:r w:rsidRPr="00EC2D07">
        <w:rPr>
          <w:rFonts w:ascii="Avenir Next LT Pro" w:eastAsia="Calibri" w:hAnsi="Avenir Next LT Pro" w:cs="Calibri"/>
          <w:b/>
          <w:bCs/>
          <w:color w:val="5B715A"/>
          <w:sz w:val="22"/>
          <w:szCs w:val="22"/>
        </w:rPr>
        <w:t>Link:</w:t>
      </w:r>
    </w:p>
    <w:p w14:paraId="01640AC5" w14:textId="47457872" w:rsidR="00B441CF" w:rsidRPr="0088663B" w:rsidRDefault="523430A9" w:rsidP="3961FFB9">
      <w:pPr>
        <w:spacing w:after="0" w:line="240" w:lineRule="auto"/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</w:pPr>
      <w:r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  <w:t xml:space="preserve">Even if we can’t see them, we can </w:t>
      </w:r>
      <w:r w:rsidR="45685166"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  <w:t>sense when someone is close to us. We can feel their presence.</w:t>
      </w:r>
    </w:p>
    <w:p w14:paraId="6DDE7F40" w14:textId="2C5628D9" w:rsidR="3961FFB9" w:rsidRPr="0088663B" w:rsidRDefault="3961FFB9" w:rsidP="3961FFB9">
      <w:pPr>
        <w:spacing w:after="0" w:line="240" w:lineRule="auto"/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</w:pPr>
    </w:p>
    <w:p w14:paraId="1026F60B" w14:textId="6B50E65E" w:rsidR="7441B6AC" w:rsidRPr="0088663B" w:rsidRDefault="45685166" w:rsidP="24ABCB48">
      <w:pPr>
        <w:spacing w:after="0" w:line="240" w:lineRule="auto"/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  <w:lang w:val="en-AU"/>
        </w:rPr>
      </w:pPr>
      <w:r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  <w:t>We may not be able to see</w:t>
      </w:r>
      <w:r w:rsidR="7BB3C1A7"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  <w:t xml:space="preserve"> God, </w:t>
      </w:r>
      <w:r w:rsidR="442BAED8"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  <w:t xml:space="preserve">but </w:t>
      </w:r>
      <w:r w:rsidR="538C6148"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  <w:t>his Holy Spirit is with us. W</w:t>
      </w:r>
      <w:r w:rsidR="7BB3C1A7"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  <w:t xml:space="preserve">e can sense that he is near, </w:t>
      </w:r>
      <w:r w:rsidR="758A04A7"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  <w:t xml:space="preserve">and </w:t>
      </w:r>
      <w:r w:rsidR="7BB3C1A7"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  <w:t>present</w:t>
      </w:r>
      <w:r w:rsidR="2BFAE7D1"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  <w:t xml:space="preserve"> with us</w:t>
      </w:r>
      <w:r w:rsidR="7BB3C1A7"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</w:rPr>
        <w:t>.</w:t>
      </w:r>
    </w:p>
    <w:p w14:paraId="2C078E63" w14:textId="6F15CC3B" w:rsidR="00B441CF" w:rsidRPr="0088663B" w:rsidRDefault="00B441CF" w:rsidP="731FE876">
      <w:p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</w:pPr>
    </w:p>
    <w:p w14:paraId="771FB43A" w14:textId="7AA0AA39" w:rsidR="26E67D99" w:rsidRPr="0088663B" w:rsidRDefault="26E67D99" w:rsidP="26E67D99">
      <w:pPr>
        <w:rPr>
          <w:rFonts w:ascii="Avenir Next LT Pro" w:eastAsia="Calibri" w:hAnsi="Avenir Next LT Pro" w:cs="Calibri"/>
        </w:rPr>
      </w:pPr>
    </w:p>
    <w:p w14:paraId="58AB8EBA" w14:textId="599AD5E9" w:rsidR="26E67D99" w:rsidRPr="0088663B" w:rsidRDefault="7C38173E" w:rsidP="50BED615">
      <w:pPr>
        <w:spacing w:after="0" w:line="240" w:lineRule="auto"/>
        <w:jc w:val="center"/>
        <w:rPr>
          <w:rFonts w:ascii="Avenir Next LT Pro" w:eastAsia="Calibri" w:hAnsi="Avenir Next LT Pro" w:cs="Calibri"/>
        </w:rPr>
      </w:pPr>
      <w:r w:rsidRPr="0088663B">
        <w:rPr>
          <w:rFonts w:ascii="Avenir Next LT Pro" w:eastAsia="Calibri" w:hAnsi="Avenir Next LT Pro" w:cs="Calibri"/>
          <w:sz w:val="22"/>
          <w:szCs w:val="22"/>
        </w:rPr>
        <w:t>[Scroll down to ‘Key message’ for Scripture and prayer.]</w:t>
      </w:r>
    </w:p>
    <w:p w14:paraId="26502016" w14:textId="694053D6" w:rsidR="26E67D99" w:rsidRPr="0088663B" w:rsidRDefault="26E67D99" w:rsidP="3961FFB9">
      <w:pPr>
        <w:spacing w:after="0" w:line="240" w:lineRule="auto"/>
        <w:rPr>
          <w:rFonts w:ascii="Avenir Next LT Pro" w:eastAsia="Calibri" w:hAnsi="Avenir Next LT Pro" w:cs="Calibri"/>
        </w:rPr>
      </w:pPr>
    </w:p>
    <w:p w14:paraId="77849933" w14:textId="358BB8B5" w:rsidR="7EF41D6E" w:rsidRPr="0088663B" w:rsidRDefault="7EF41D6E" w:rsidP="26E67D99">
      <w:pPr>
        <w:spacing w:after="0" w:line="240" w:lineRule="auto"/>
        <w:rPr>
          <w:rFonts w:ascii="Avenir Next LT Pro" w:eastAsia="Calibri" w:hAnsi="Avenir Next LT Pro" w:cs="Calibri"/>
          <w:b/>
          <w:bCs/>
          <w:color w:val="000000" w:themeColor="text1"/>
          <w:sz w:val="22"/>
          <w:szCs w:val="22"/>
          <w:lang w:val="en-AU"/>
        </w:rPr>
      </w:pPr>
      <w:r w:rsidRPr="00EC2D07">
        <w:rPr>
          <w:rFonts w:ascii="Avenir Next LT Pro" w:eastAsia="Calibri" w:hAnsi="Avenir Next LT Pro" w:cs="Calibri"/>
          <w:b/>
          <w:bCs/>
          <w:color w:val="5B715A"/>
          <w:sz w:val="22"/>
          <w:szCs w:val="22"/>
          <w:lang w:val="en-AU"/>
        </w:rPr>
        <w:t xml:space="preserve">Option </w:t>
      </w:r>
      <w:r w:rsidR="65DBFF4B" w:rsidRPr="00EC2D07">
        <w:rPr>
          <w:rFonts w:ascii="Avenir Next LT Pro" w:eastAsia="Calibri" w:hAnsi="Avenir Next LT Pro" w:cs="Calibri"/>
          <w:b/>
          <w:bCs/>
          <w:color w:val="5B715A"/>
          <w:sz w:val="22"/>
          <w:szCs w:val="22"/>
          <w:lang w:val="en-AU"/>
        </w:rPr>
        <w:t>3</w:t>
      </w:r>
      <w:r w:rsidRPr="00EC2D07">
        <w:rPr>
          <w:rFonts w:ascii="Avenir Next LT Pro" w:eastAsia="Calibri" w:hAnsi="Avenir Next LT Pro" w:cs="Calibri"/>
          <w:b/>
          <w:bCs/>
          <w:color w:val="5B715A"/>
          <w:sz w:val="22"/>
          <w:szCs w:val="22"/>
          <w:lang w:val="en-AU"/>
        </w:rPr>
        <w:t>:</w:t>
      </w:r>
      <w:r w:rsidR="65DBFF4B" w:rsidRPr="00EC2D07">
        <w:rPr>
          <w:rFonts w:ascii="Avenir Next LT Pro" w:eastAsia="Calibri" w:hAnsi="Avenir Next LT Pro" w:cs="Calibri"/>
          <w:color w:val="5B715A"/>
          <w:sz w:val="22"/>
          <w:szCs w:val="22"/>
          <w:lang w:val="en-AU"/>
        </w:rPr>
        <w:t xml:space="preserve"> </w:t>
      </w:r>
      <w:r w:rsidR="65DBFF4B"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  <w:t>Discussion</w:t>
      </w:r>
      <w:r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  <w:t xml:space="preserve">  </w:t>
      </w:r>
    </w:p>
    <w:p w14:paraId="41AA3D26" w14:textId="1243EB10" w:rsidR="3961FFB9" w:rsidRPr="0088663B" w:rsidRDefault="3961FFB9" w:rsidP="3961FFB9">
      <w:p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</w:rPr>
      </w:pPr>
    </w:p>
    <w:p w14:paraId="1BC5DD1A" w14:textId="4EA9DB59" w:rsidR="26E67D99" w:rsidRPr="0088663B" w:rsidRDefault="6C93013F" w:rsidP="3961FFB9">
      <w:p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</w:rPr>
      </w:pPr>
      <w:r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</w:rPr>
        <w:t xml:space="preserve">Ask everyone to </w:t>
      </w:r>
      <w:r w:rsidR="7C36393C"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</w:rPr>
        <w:t xml:space="preserve">form small groups, with people from different generations in each group. </w:t>
      </w:r>
    </w:p>
    <w:p w14:paraId="4D8B1AAE" w14:textId="4C562001" w:rsidR="26E67D99" w:rsidRPr="0088663B" w:rsidRDefault="26E67D99" w:rsidP="3961FFB9">
      <w:p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</w:rPr>
      </w:pPr>
    </w:p>
    <w:p w14:paraId="0E7D3FA6" w14:textId="4A7B149C" w:rsidR="26E67D99" w:rsidRPr="0088663B" w:rsidRDefault="7C36393C" w:rsidP="3961FFB9">
      <w:p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</w:rPr>
      </w:pPr>
      <w:r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</w:rPr>
        <w:t>In the small groups, share</w:t>
      </w:r>
      <w:r w:rsidR="6C93013F"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</w:rPr>
        <w:t xml:space="preserve">: </w:t>
      </w:r>
    </w:p>
    <w:p w14:paraId="1FB1538B" w14:textId="62DF0281" w:rsidR="7272A303" w:rsidRPr="0088663B" w:rsidRDefault="7272A303" w:rsidP="3961FFB9">
      <w:pPr>
        <w:pStyle w:val="ListParagraph"/>
        <w:numPr>
          <w:ilvl w:val="0"/>
          <w:numId w:val="1"/>
        </w:num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</w:rPr>
      </w:pPr>
      <w:r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</w:rPr>
        <w:t>I feel God close to me when</w:t>
      </w:r>
      <w:r w:rsidR="7380776A"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</w:rPr>
        <w:t xml:space="preserve"> </w:t>
      </w:r>
      <w:r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</w:rPr>
        <w:t>...</w:t>
      </w:r>
    </w:p>
    <w:p w14:paraId="00E16462" w14:textId="2A6C5E5F" w:rsidR="3961FFB9" w:rsidRPr="0088663B" w:rsidRDefault="3961FFB9" w:rsidP="3961FFB9">
      <w:p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</w:rPr>
      </w:pPr>
    </w:p>
    <w:p w14:paraId="6957BAB6" w14:textId="3FD26A54" w:rsidR="10265A58" w:rsidRPr="0088663B" w:rsidRDefault="10265A58" w:rsidP="3961FFB9">
      <w:pPr>
        <w:spacing w:after="0" w:line="240" w:lineRule="auto"/>
        <w:jc w:val="center"/>
        <w:rPr>
          <w:rFonts w:ascii="Avenir Next LT Pro" w:eastAsia="Calibri" w:hAnsi="Avenir Next LT Pro" w:cs="Calibri"/>
        </w:rPr>
      </w:pPr>
      <w:r w:rsidRPr="0088663B">
        <w:rPr>
          <w:rFonts w:ascii="Avenir Next LT Pro" w:eastAsia="Calibri" w:hAnsi="Avenir Next LT Pro" w:cs="Calibri"/>
          <w:sz w:val="22"/>
          <w:szCs w:val="22"/>
        </w:rPr>
        <w:t>[Scroll down to ‘Key message’ for Scripture and prayer.]</w:t>
      </w:r>
    </w:p>
    <w:p w14:paraId="5410703F" w14:textId="5F29B445" w:rsidR="3961FFB9" w:rsidRPr="0088663B" w:rsidRDefault="3961FFB9" w:rsidP="3961FFB9">
      <w:pPr>
        <w:spacing w:after="0" w:line="240" w:lineRule="auto"/>
        <w:rPr>
          <w:rFonts w:ascii="Avenir Next LT Pro" w:eastAsia="Calibri" w:hAnsi="Avenir Next LT Pro" w:cs="Calibri"/>
          <w:b/>
          <w:bCs/>
          <w:color w:val="000000" w:themeColor="text1"/>
          <w:sz w:val="28"/>
          <w:szCs w:val="28"/>
        </w:rPr>
      </w:pPr>
    </w:p>
    <w:p w14:paraId="7191CE41" w14:textId="04D96002" w:rsidR="0FDD011A" w:rsidRPr="00EC2D07" w:rsidRDefault="0FDD011A" w:rsidP="731FE876">
      <w:pPr>
        <w:spacing w:after="0" w:line="240" w:lineRule="auto"/>
        <w:rPr>
          <w:rFonts w:ascii="Avenir Next LT Pro" w:eastAsia="Calibri" w:hAnsi="Avenir Next LT Pro" w:cs="Calibri"/>
          <w:b/>
          <w:bCs/>
          <w:color w:val="5B715A"/>
          <w:sz w:val="28"/>
          <w:szCs w:val="28"/>
        </w:rPr>
      </w:pPr>
      <w:r w:rsidRPr="00EC2D07">
        <w:rPr>
          <w:rFonts w:ascii="Avenir Next LT Pro" w:eastAsia="Calibri" w:hAnsi="Avenir Next LT Pro" w:cs="Calibri"/>
          <w:b/>
          <w:bCs/>
          <w:color w:val="5B715A"/>
          <w:sz w:val="28"/>
          <w:szCs w:val="28"/>
        </w:rPr>
        <w:t xml:space="preserve">Key </w:t>
      </w:r>
      <w:r w:rsidR="21D95929" w:rsidRPr="00EC2D07">
        <w:rPr>
          <w:rFonts w:ascii="Avenir Next LT Pro" w:eastAsia="Calibri" w:hAnsi="Avenir Next LT Pro" w:cs="Calibri"/>
          <w:b/>
          <w:bCs/>
          <w:color w:val="5B715A"/>
          <w:sz w:val="28"/>
          <w:szCs w:val="28"/>
        </w:rPr>
        <w:t>m</w:t>
      </w:r>
      <w:r w:rsidRPr="00EC2D07">
        <w:rPr>
          <w:rFonts w:ascii="Avenir Next LT Pro" w:eastAsia="Calibri" w:hAnsi="Avenir Next LT Pro" w:cs="Calibri"/>
          <w:b/>
          <w:bCs/>
          <w:color w:val="5B715A"/>
          <w:sz w:val="28"/>
          <w:szCs w:val="28"/>
        </w:rPr>
        <w:t>essage</w:t>
      </w:r>
    </w:p>
    <w:p w14:paraId="54DB532F" w14:textId="358C6E96" w:rsidR="0FDD011A" w:rsidRPr="0088663B" w:rsidRDefault="0FDD011A" w:rsidP="731FE876">
      <w:p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</w:pPr>
      <w:r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  <w:t xml:space="preserve">At Christmas, we remember that Jesus, who is God, was born as a baby boy. He grew up and lived on Earth to show us how to live and act. God’s presence was on </w:t>
      </w:r>
      <w:r w:rsidR="71FE2775"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  <w:t>E</w:t>
      </w:r>
      <w:r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  <w:t xml:space="preserve">arth. God’s presence is also with us </w:t>
      </w:r>
      <w:r w:rsidR="1E02F020"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  <w:t>now</w:t>
      </w:r>
      <w:r w:rsidR="716DA41F"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  <w:t>,</w:t>
      </w:r>
      <w:r w:rsidR="1E02F020"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  <w:t xml:space="preserve"> </w:t>
      </w:r>
      <w:r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  <w:t>helping us to live as his people.</w:t>
      </w:r>
    </w:p>
    <w:p w14:paraId="47B37D80" w14:textId="098CFE16" w:rsidR="731FE876" w:rsidRPr="0088663B" w:rsidRDefault="731FE876" w:rsidP="731FE876">
      <w:p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</w:rPr>
      </w:pPr>
    </w:p>
    <w:p w14:paraId="0A5CEFAA" w14:textId="0FAB4024" w:rsidR="453238B2" w:rsidRPr="00EC2D07" w:rsidRDefault="0FDD011A" w:rsidP="3961FFB9">
      <w:pPr>
        <w:spacing w:after="0" w:line="240" w:lineRule="auto"/>
        <w:rPr>
          <w:rFonts w:ascii="Avenir Next LT Pro" w:eastAsia="Calibri" w:hAnsi="Avenir Next LT Pro" w:cs="Calibri"/>
          <w:color w:val="5B715A"/>
        </w:rPr>
      </w:pPr>
      <w:r w:rsidRPr="00EC2D07">
        <w:rPr>
          <w:rFonts w:ascii="Avenir Next LT Pro" w:eastAsia="Calibri" w:hAnsi="Avenir Next LT Pro" w:cs="Calibri"/>
          <w:b/>
          <w:bCs/>
          <w:color w:val="5B715A"/>
        </w:rPr>
        <w:t>Scripture</w:t>
      </w:r>
    </w:p>
    <w:p w14:paraId="075FDAB7" w14:textId="77777777" w:rsidR="005D009B" w:rsidRPr="0088663B" w:rsidRDefault="005D009B" w:rsidP="00EE56FA">
      <w:p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</w:pPr>
    </w:p>
    <w:p w14:paraId="320913BF" w14:textId="793F2AF4" w:rsidR="453238B2" w:rsidRPr="0088663B" w:rsidRDefault="453238B2" w:rsidP="00EE56FA">
      <w:p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</w:pPr>
      <w:r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  <w:t>“Look! The virgin will conceive a child!</w:t>
      </w:r>
      <w:r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  <w:br/>
        <w:t xml:space="preserve">    She will give birth to a son,</w:t>
      </w:r>
      <w:r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  <w:br/>
        <w:t>and they will call him Immanuel,</w:t>
      </w:r>
      <w:r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  <w:br/>
        <w:t xml:space="preserve">    which means ‘God is with us.’”</w:t>
      </w:r>
    </w:p>
    <w:p w14:paraId="72738D4A" w14:textId="7BC389A1" w:rsidR="731FE876" w:rsidRPr="0088663B" w:rsidRDefault="00F21F60" w:rsidP="00EE56FA">
      <w:p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</w:pPr>
      <w:r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  <w:t xml:space="preserve">Matthew 1:23 </w:t>
      </w:r>
      <w:r w:rsidR="4BBC8942"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  <w:t>(NLT)</w:t>
      </w:r>
    </w:p>
    <w:p w14:paraId="227EAB13" w14:textId="77777777" w:rsidR="005D009B" w:rsidRPr="0088663B" w:rsidRDefault="005D009B" w:rsidP="00EE56FA">
      <w:p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</w:pPr>
    </w:p>
    <w:p w14:paraId="6E44EE02" w14:textId="289A1ADE" w:rsidR="005D009B" w:rsidRPr="0088663B" w:rsidRDefault="005D009B" w:rsidP="00EE56FA">
      <w:p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</w:pPr>
      <w:r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  <w:t>Ask everyone to repeat, “God is with us.”</w:t>
      </w:r>
    </w:p>
    <w:p w14:paraId="03296F0F" w14:textId="77777777" w:rsidR="0054135B" w:rsidRPr="0088663B" w:rsidRDefault="0054135B" w:rsidP="00EE56FA">
      <w:p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</w:pPr>
    </w:p>
    <w:p w14:paraId="09D4B47C" w14:textId="627CAF46" w:rsidR="0054135B" w:rsidRPr="00EC2D07" w:rsidRDefault="0054135B" w:rsidP="3961FFB9">
      <w:pPr>
        <w:spacing w:after="0" w:line="240" w:lineRule="auto"/>
        <w:rPr>
          <w:rFonts w:ascii="Avenir Next LT Pro" w:eastAsia="Calibri" w:hAnsi="Avenir Next LT Pro" w:cs="Calibri"/>
          <w:b/>
          <w:bCs/>
          <w:color w:val="5B715A"/>
          <w:lang w:val="en-AU"/>
        </w:rPr>
      </w:pPr>
      <w:r w:rsidRPr="00EC2D07">
        <w:rPr>
          <w:rFonts w:ascii="Avenir Next LT Pro" w:eastAsia="Calibri" w:hAnsi="Avenir Next LT Pro" w:cs="Calibri"/>
          <w:b/>
          <w:bCs/>
          <w:color w:val="5B715A"/>
          <w:lang w:val="en-AU"/>
        </w:rPr>
        <w:t>Prayer</w:t>
      </w:r>
    </w:p>
    <w:p w14:paraId="3EFE2B1B" w14:textId="26051DAB" w:rsidR="3961FFB9" w:rsidRPr="008F7C27" w:rsidRDefault="2DDEBBBB" w:rsidP="3961FFB9">
      <w:p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</w:rPr>
      </w:pPr>
      <w:r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</w:rPr>
        <w:t>Explain that you are going to pray. Ask everyone to repeat, “God is with us” after each line of the prayer.</w:t>
      </w:r>
    </w:p>
    <w:p w14:paraId="17599DE5" w14:textId="27B37C27" w:rsidR="2DDEBBBB" w:rsidRPr="0088663B" w:rsidRDefault="2DDEBBBB" w:rsidP="3961FFB9">
      <w:p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</w:pPr>
      <w:r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  <w:t>Dear Lord,</w:t>
      </w:r>
    </w:p>
    <w:p w14:paraId="5C9C56D3" w14:textId="0B7DFC15" w:rsidR="2DDEBBBB" w:rsidRPr="0088663B" w:rsidRDefault="2DDEBBBB" w:rsidP="3961FFB9">
      <w:p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</w:pPr>
      <w:r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  <w:t>Today we remember that whatever happens,</w:t>
      </w:r>
    </w:p>
    <w:p w14:paraId="58DD29CB" w14:textId="6CC14449" w:rsidR="2DDEBBBB" w:rsidRPr="0088663B" w:rsidRDefault="2DDEBBBB" w:rsidP="3961FFB9">
      <w:pPr>
        <w:spacing w:after="0" w:line="240" w:lineRule="auto"/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  <w:lang w:val="en-AU"/>
        </w:rPr>
      </w:pPr>
      <w:r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  <w:lang w:val="en-AU"/>
        </w:rPr>
        <w:t>God is with us.</w:t>
      </w:r>
    </w:p>
    <w:p w14:paraId="11694B35" w14:textId="70554645" w:rsidR="2DDEBBBB" w:rsidRPr="0088663B" w:rsidRDefault="2DDEBBBB" w:rsidP="3961FFB9">
      <w:p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</w:pPr>
      <w:r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  <w:t>When we are sad,</w:t>
      </w:r>
    </w:p>
    <w:p w14:paraId="50894F70" w14:textId="6CC14449" w:rsidR="2DDEBBBB" w:rsidRPr="0088663B" w:rsidRDefault="2DDEBBBB" w:rsidP="3961FFB9">
      <w:pPr>
        <w:spacing w:after="0" w:line="240" w:lineRule="auto"/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  <w:lang w:val="en-AU"/>
        </w:rPr>
      </w:pPr>
      <w:r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  <w:lang w:val="en-AU"/>
        </w:rPr>
        <w:t>God is with us.</w:t>
      </w:r>
    </w:p>
    <w:p w14:paraId="51BBDBE0" w14:textId="7AC829A4" w:rsidR="2DDEBBBB" w:rsidRPr="0088663B" w:rsidRDefault="2DDEBBBB" w:rsidP="3961FFB9">
      <w:p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</w:pPr>
      <w:r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  <w:lastRenderedPageBreak/>
        <w:t>When we are excited,</w:t>
      </w:r>
    </w:p>
    <w:p w14:paraId="40A69988" w14:textId="6CC14449" w:rsidR="2DDEBBBB" w:rsidRPr="0088663B" w:rsidRDefault="2DDEBBBB" w:rsidP="3961FFB9">
      <w:pPr>
        <w:spacing w:after="0" w:line="240" w:lineRule="auto"/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  <w:lang w:val="en-AU"/>
        </w:rPr>
      </w:pPr>
      <w:r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  <w:lang w:val="en-AU"/>
        </w:rPr>
        <w:t>God is with us.</w:t>
      </w:r>
    </w:p>
    <w:p w14:paraId="05F48F7E" w14:textId="7845D9DC" w:rsidR="2DDEBBBB" w:rsidRPr="0088663B" w:rsidRDefault="2DDEBBBB" w:rsidP="3961FFB9">
      <w:p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</w:pPr>
      <w:r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  <w:t>When we feel angry,</w:t>
      </w:r>
    </w:p>
    <w:p w14:paraId="15DE24E9" w14:textId="6CC14449" w:rsidR="2DDEBBBB" w:rsidRPr="0088663B" w:rsidRDefault="2DDEBBBB" w:rsidP="3961FFB9">
      <w:pPr>
        <w:spacing w:after="0" w:line="240" w:lineRule="auto"/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  <w:lang w:val="en-AU"/>
        </w:rPr>
      </w:pPr>
      <w:r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  <w:lang w:val="en-AU"/>
        </w:rPr>
        <w:t>God is with us.</w:t>
      </w:r>
    </w:p>
    <w:p w14:paraId="33CA09B3" w14:textId="68C26F9D" w:rsidR="2DDEBBBB" w:rsidRPr="0088663B" w:rsidRDefault="2DDEBBBB" w:rsidP="3961FFB9">
      <w:p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</w:pPr>
      <w:r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  <w:t>When we are working,</w:t>
      </w:r>
    </w:p>
    <w:p w14:paraId="049ACD12" w14:textId="6CC14449" w:rsidR="2DDEBBBB" w:rsidRPr="0088663B" w:rsidRDefault="2DDEBBBB" w:rsidP="3961FFB9">
      <w:pPr>
        <w:spacing w:after="0" w:line="240" w:lineRule="auto"/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  <w:lang w:val="en-AU"/>
        </w:rPr>
      </w:pPr>
      <w:r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  <w:lang w:val="en-AU"/>
        </w:rPr>
        <w:t>God is with us.</w:t>
      </w:r>
    </w:p>
    <w:p w14:paraId="5B5A5179" w14:textId="04A5D28B" w:rsidR="2DDEBBBB" w:rsidRPr="0088663B" w:rsidRDefault="2DDEBBBB" w:rsidP="3961FFB9">
      <w:p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</w:pPr>
      <w:r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  <w:t>When we are having fun,</w:t>
      </w:r>
    </w:p>
    <w:p w14:paraId="7F8E03D8" w14:textId="6CC14449" w:rsidR="2DDEBBBB" w:rsidRPr="0088663B" w:rsidRDefault="2DDEBBBB" w:rsidP="3961FFB9">
      <w:pPr>
        <w:spacing w:after="0" w:line="240" w:lineRule="auto"/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  <w:lang w:val="en-AU"/>
        </w:rPr>
      </w:pPr>
      <w:r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  <w:lang w:val="en-AU"/>
        </w:rPr>
        <w:t>God is with us.</w:t>
      </w:r>
    </w:p>
    <w:p w14:paraId="615C7DAF" w14:textId="6415B6CE" w:rsidR="2DDEBBBB" w:rsidRPr="0088663B" w:rsidRDefault="2DDEBBBB" w:rsidP="3961FFB9">
      <w:p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</w:pPr>
      <w:r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  <w:t>Thank you because we know that we never need to feel we are alone, because</w:t>
      </w:r>
    </w:p>
    <w:p w14:paraId="249C7AC5" w14:textId="6CC14449" w:rsidR="2DDEBBBB" w:rsidRPr="0088663B" w:rsidRDefault="2DDEBBBB" w:rsidP="3961FFB9">
      <w:pPr>
        <w:spacing w:after="0" w:line="240" w:lineRule="auto"/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  <w:lang w:val="en-AU"/>
        </w:rPr>
      </w:pPr>
      <w:r w:rsidRPr="0088663B">
        <w:rPr>
          <w:rFonts w:ascii="Avenir Next LT Pro" w:eastAsia="Calibri" w:hAnsi="Avenir Next LT Pro" w:cs="Calibri"/>
          <w:i/>
          <w:iCs/>
          <w:color w:val="000000" w:themeColor="text1"/>
          <w:sz w:val="22"/>
          <w:szCs w:val="22"/>
          <w:lang w:val="en-AU"/>
        </w:rPr>
        <w:t>God is with us.</w:t>
      </w:r>
    </w:p>
    <w:p w14:paraId="318A951E" w14:textId="15D96335" w:rsidR="2DDEBBBB" w:rsidRPr="0088663B" w:rsidRDefault="2DDEBBBB" w:rsidP="3961FFB9">
      <w:pPr>
        <w:spacing w:after="0" w:line="240" w:lineRule="auto"/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</w:pPr>
      <w:r w:rsidRPr="0088663B">
        <w:rPr>
          <w:rFonts w:ascii="Avenir Next LT Pro" w:eastAsia="Calibri" w:hAnsi="Avenir Next LT Pro" w:cs="Calibri"/>
          <w:color w:val="000000" w:themeColor="text1"/>
          <w:sz w:val="22"/>
          <w:szCs w:val="22"/>
          <w:lang w:val="en-AU"/>
        </w:rPr>
        <w:t>Amen.</w:t>
      </w:r>
    </w:p>
    <w:sectPr w:rsidR="2DDEBBBB" w:rsidRPr="0088663B">
      <w:headerReference w:type="default" r:id="rId1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DC99D8" w14:textId="77777777" w:rsidR="00DA5B36" w:rsidRDefault="00DA5B36" w:rsidP="0088663B">
      <w:pPr>
        <w:spacing w:after="0" w:line="240" w:lineRule="auto"/>
      </w:pPr>
      <w:r>
        <w:separator/>
      </w:r>
    </w:p>
  </w:endnote>
  <w:endnote w:type="continuationSeparator" w:id="0">
    <w:p w14:paraId="02729EBB" w14:textId="77777777" w:rsidR="00DA5B36" w:rsidRDefault="00DA5B36" w:rsidP="008866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venir Next LT Pro">
    <w:charset w:val="00"/>
    <w:family w:val="swiss"/>
    <w:pitch w:val="variable"/>
    <w:sig w:usb0="800000EF" w:usb1="5000204A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E36D16B" w14:textId="77777777" w:rsidR="00DA5B36" w:rsidRDefault="00DA5B36" w:rsidP="0088663B">
      <w:pPr>
        <w:spacing w:after="0" w:line="240" w:lineRule="auto"/>
      </w:pPr>
      <w:r>
        <w:separator/>
      </w:r>
    </w:p>
  </w:footnote>
  <w:footnote w:type="continuationSeparator" w:id="0">
    <w:p w14:paraId="32F2F7F7" w14:textId="77777777" w:rsidR="00DA5B36" w:rsidRDefault="00DA5B36" w:rsidP="0088663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85F061" w14:textId="6A292C5D" w:rsidR="0088663B" w:rsidRDefault="008F7C27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4897EE4F" wp14:editId="18B19B1A">
          <wp:simplePos x="0" y="0"/>
          <wp:positionH relativeFrom="column">
            <wp:posOffset>-904875</wp:posOffset>
          </wp:positionH>
          <wp:positionV relativeFrom="paragraph">
            <wp:posOffset>-447675</wp:posOffset>
          </wp:positionV>
          <wp:extent cx="7757795" cy="2400300"/>
          <wp:effectExtent l="0" t="0" r="0" b="0"/>
          <wp:wrapSquare wrapText="bothSides"/>
          <wp:docPr id="606163139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06163139" name="Picture 606163139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7826"/>
                  <a:stretch/>
                </pic:blipFill>
                <pic:spPr bwMode="auto">
                  <a:xfrm>
                    <a:off x="0" y="0"/>
                    <a:ext cx="7757795" cy="24003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bookmark int2:bookmarkName="_Int_Pg3K9Jrf" int2:invalidationBookmarkName="" int2:hashCode="2MRmg6j5yGgIrc" int2:id="vMXyvdOw">
      <int2:state int2:value="Rejected" int2:type="AugLoop_Text_Critique"/>
    </int2:bookmark>
    <int2:bookmark int2:bookmarkName="_Int_PX3fjx56" int2:invalidationBookmarkName="" int2:hashCode="Fh9XVSh3aKFeoN" int2:id="U5nXuN31">
      <int2:state int2:value="Rejected" int2:type="AugLoop_Text_Critique"/>
    </int2:bookmark>
    <int2:bookmark int2:bookmarkName="_Int_Af8usu5c" int2:invalidationBookmarkName="" int2:hashCode="0As5gVwYfYMs7z" int2:id="OyNcsFJw">
      <int2:state int2:value="Rejected" int2:type="AugLoop_Text_Critique"/>
    </int2:bookmark>
    <int2:bookmark int2:bookmarkName="_Int_L8xhxmfY" int2:invalidationBookmarkName="" int2:hashCode="V+wxjiHZD3znLW" int2:id="fuiigHXb">
      <int2:state int2:value="Rejected" int2:type="AugLoop_Text_Critique"/>
    </int2:bookmark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66C7C3"/>
    <w:multiLevelType w:val="hybridMultilevel"/>
    <w:tmpl w:val="58C28E3A"/>
    <w:lvl w:ilvl="0" w:tplc="B46665C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830366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85C16B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F943A4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5FE999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BE2CD9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4540D7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8467B0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C2CBC4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583009F"/>
    <w:multiLevelType w:val="hybridMultilevel"/>
    <w:tmpl w:val="1CD44608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18CC720A"/>
    <w:multiLevelType w:val="hybridMultilevel"/>
    <w:tmpl w:val="5324F6D8"/>
    <w:lvl w:ilvl="0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1CB6F824"/>
    <w:multiLevelType w:val="hybridMultilevel"/>
    <w:tmpl w:val="34B69896"/>
    <w:lvl w:ilvl="0" w:tplc="31EA4D6C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A01E16B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DD222F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D1839F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7E4F5C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D1CA0E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02676D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940C69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158EC3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64550A"/>
    <w:multiLevelType w:val="hybridMultilevel"/>
    <w:tmpl w:val="DFAEAC68"/>
    <w:lvl w:ilvl="0" w:tplc="B858B81C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8676C3C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FF28A7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0A006B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E1AAF3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8C0FBC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9EEFA2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B0454C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B04802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185849E"/>
    <w:multiLevelType w:val="hybridMultilevel"/>
    <w:tmpl w:val="180280DC"/>
    <w:lvl w:ilvl="0" w:tplc="1206CFC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32E196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21CDA0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DCEC9F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8A6425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EB0BC0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9EC69D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734A33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784A5C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97F1FEE"/>
    <w:multiLevelType w:val="hybridMultilevel"/>
    <w:tmpl w:val="88B86F22"/>
    <w:lvl w:ilvl="0" w:tplc="04709656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EA00960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4D209F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6485CB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1989E4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684613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68ACBC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F123F3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EDED9F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AF05409"/>
    <w:multiLevelType w:val="hybridMultilevel"/>
    <w:tmpl w:val="99B64954"/>
    <w:lvl w:ilvl="0" w:tplc="AE16095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6B45E7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240D0F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D24FA1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FEE04A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C46CE8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208ECF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36ED3E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9B49C8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0A80FAB"/>
    <w:multiLevelType w:val="hybridMultilevel"/>
    <w:tmpl w:val="AE06CDF2"/>
    <w:lvl w:ilvl="0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77447B67"/>
    <w:multiLevelType w:val="hybridMultilevel"/>
    <w:tmpl w:val="16C4B9DC"/>
    <w:lvl w:ilvl="0" w:tplc="DAE8B2F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BF2986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2F6A4D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AA4A53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016997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B2C4CB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D8C521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74ABF1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8F6A2B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CB3421F"/>
    <w:multiLevelType w:val="hybridMultilevel"/>
    <w:tmpl w:val="840670B0"/>
    <w:lvl w:ilvl="0" w:tplc="08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53848890">
    <w:abstractNumId w:val="7"/>
  </w:num>
  <w:num w:numId="2" w16cid:durableId="833109896">
    <w:abstractNumId w:val="5"/>
  </w:num>
  <w:num w:numId="3" w16cid:durableId="527522638">
    <w:abstractNumId w:val="9"/>
  </w:num>
  <w:num w:numId="4" w16cid:durableId="1655136527">
    <w:abstractNumId w:val="0"/>
  </w:num>
  <w:num w:numId="5" w16cid:durableId="1777674999">
    <w:abstractNumId w:val="6"/>
  </w:num>
  <w:num w:numId="6" w16cid:durableId="1336300020">
    <w:abstractNumId w:val="4"/>
  </w:num>
  <w:num w:numId="7" w16cid:durableId="264191565">
    <w:abstractNumId w:val="3"/>
  </w:num>
  <w:num w:numId="8" w16cid:durableId="1571959262">
    <w:abstractNumId w:val="10"/>
  </w:num>
  <w:num w:numId="9" w16cid:durableId="727384821">
    <w:abstractNumId w:val="2"/>
  </w:num>
  <w:num w:numId="10" w16cid:durableId="1760172745">
    <w:abstractNumId w:val="8"/>
  </w:num>
  <w:num w:numId="11" w16cid:durableId="29237311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470F839"/>
    <w:rsid w:val="000005A9"/>
    <w:rsid w:val="00162F31"/>
    <w:rsid w:val="00212E8C"/>
    <w:rsid w:val="00357804"/>
    <w:rsid w:val="003A0C76"/>
    <w:rsid w:val="004A7BA1"/>
    <w:rsid w:val="004B7486"/>
    <w:rsid w:val="004F7B8D"/>
    <w:rsid w:val="0054135B"/>
    <w:rsid w:val="005D009B"/>
    <w:rsid w:val="006C2965"/>
    <w:rsid w:val="007656C2"/>
    <w:rsid w:val="007CE164"/>
    <w:rsid w:val="00820089"/>
    <w:rsid w:val="0088663B"/>
    <w:rsid w:val="008F7C27"/>
    <w:rsid w:val="00996A3D"/>
    <w:rsid w:val="00A31C39"/>
    <w:rsid w:val="00A7717B"/>
    <w:rsid w:val="00AF618D"/>
    <w:rsid w:val="00B441CF"/>
    <w:rsid w:val="00C72B82"/>
    <w:rsid w:val="00D54514"/>
    <w:rsid w:val="00DA5B36"/>
    <w:rsid w:val="00DC24DC"/>
    <w:rsid w:val="00EB171B"/>
    <w:rsid w:val="00EC2D07"/>
    <w:rsid w:val="00EE56FA"/>
    <w:rsid w:val="00F21F60"/>
    <w:rsid w:val="00F36B43"/>
    <w:rsid w:val="00F44D4C"/>
    <w:rsid w:val="011BD5E9"/>
    <w:rsid w:val="0142A749"/>
    <w:rsid w:val="01EDD792"/>
    <w:rsid w:val="02142859"/>
    <w:rsid w:val="02595370"/>
    <w:rsid w:val="02F14AB4"/>
    <w:rsid w:val="0302333A"/>
    <w:rsid w:val="03A4C2C4"/>
    <w:rsid w:val="0470F839"/>
    <w:rsid w:val="0587C166"/>
    <w:rsid w:val="06799993"/>
    <w:rsid w:val="06C46639"/>
    <w:rsid w:val="06DA80C3"/>
    <w:rsid w:val="06F5FC94"/>
    <w:rsid w:val="075B57A0"/>
    <w:rsid w:val="07934D43"/>
    <w:rsid w:val="0836BD22"/>
    <w:rsid w:val="085B061E"/>
    <w:rsid w:val="08F59EA5"/>
    <w:rsid w:val="097BC1B5"/>
    <w:rsid w:val="09D98F7F"/>
    <w:rsid w:val="0A37ED2A"/>
    <w:rsid w:val="0B86D7DF"/>
    <w:rsid w:val="0BAAD24F"/>
    <w:rsid w:val="0C0DEB56"/>
    <w:rsid w:val="0D757F84"/>
    <w:rsid w:val="0E5D545B"/>
    <w:rsid w:val="0ED50A07"/>
    <w:rsid w:val="0F0E07AB"/>
    <w:rsid w:val="0FC5668A"/>
    <w:rsid w:val="0FDD011A"/>
    <w:rsid w:val="10265A58"/>
    <w:rsid w:val="119C4695"/>
    <w:rsid w:val="11B25588"/>
    <w:rsid w:val="12C432E1"/>
    <w:rsid w:val="13452F3A"/>
    <w:rsid w:val="13DF4018"/>
    <w:rsid w:val="14026BA9"/>
    <w:rsid w:val="1449506A"/>
    <w:rsid w:val="14763D7B"/>
    <w:rsid w:val="15853122"/>
    <w:rsid w:val="16499F4A"/>
    <w:rsid w:val="16C91931"/>
    <w:rsid w:val="16F80560"/>
    <w:rsid w:val="1827AC3C"/>
    <w:rsid w:val="189C7A91"/>
    <w:rsid w:val="1955A0A4"/>
    <w:rsid w:val="19A33BD9"/>
    <w:rsid w:val="1AF16192"/>
    <w:rsid w:val="1B552AD2"/>
    <w:rsid w:val="1BC69F32"/>
    <w:rsid w:val="1D16C6A0"/>
    <w:rsid w:val="1D8F58D2"/>
    <w:rsid w:val="1E02F020"/>
    <w:rsid w:val="1E334211"/>
    <w:rsid w:val="1F0D726E"/>
    <w:rsid w:val="1FB83178"/>
    <w:rsid w:val="21D95929"/>
    <w:rsid w:val="220978BE"/>
    <w:rsid w:val="22686BDA"/>
    <w:rsid w:val="227EF7D4"/>
    <w:rsid w:val="23D3A46E"/>
    <w:rsid w:val="24A71B1F"/>
    <w:rsid w:val="24ABCB48"/>
    <w:rsid w:val="24D0B00F"/>
    <w:rsid w:val="24EB9410"/>
    <w:rsid w:val="255376CE"/>
    <w:rsid w:val="26630BFF"/>
    <w:rsid w:val="26756B0B"/>
    <w:rsid w:val="26843FE7"/>
    <w:rsid w:val="26C746AB"/>
    <w:rsid w:val="26D92C0D"/>
    <w:rsid w:val="26E67D99"/>
    <w:rsid w:val="273286C3"/>
    <w:rsid w:val="273B7222"/>
    <w:rsid w:val="27F88151"/>
    <w:rsid w:val="28162E4E"/>
    <w:rsid w:val="284B773C"/>
    <w:rsid w:val="28588E3F"/>
    <w:rsid w:val="29061FD9"/>
    <w:rsid w:val="291E6F2F"/>
    <w:rsid w:val="2A9513D8"/>
    <w:rsid w:val="2BACB79D"/>
    <w:rsid w:val="2BB6EF9A"/>
    <w:rsid w:val="2BFAE7D1"/>
    <w:rsid w:val="2C5D774C"/>
    <w:rsid w:val="2C907C1D"/>
    <w:rsid w:val="2CC08C48"/>
    <w:rsid w:val="2D7FE31B"/>
    <w:rsid w:val="2D873B0B"/>
    <w:rsid w:val="2DDEBBBB"/>
    <w:rsid w:val="2DEB1565"/>
    <w:rsid w:val="2E43714E"/>
    <w:rsid w:val="2EEC85C0"/>
    <w:rsid w:val="2F04D741"/>
    <w:rsid w:val="2F399686"/>
    <w:rsid w:val="2F514CF4"/>
    <w:rsid w:val="30496591"/>
    <w:rsid w:val="3056B0CE"/>
    <w:rsid w:val="305EBA96"/>
    <w:rsid w:val="30BF5744"/>
    <w:rsid w:val="30FD8417"/>
    <w:rsid w:val="317E348C"/>
    <w:rsid w:val="324BD7EA"/>
    <w:rsid w:val="32F932F9"/>
    <w:rsid w:val="3367AC00"/>
    <w:rsid w:val="3412C0FB"/>
    <w:rsid w:val="345C21AF"/>
    <w:rsid w:val="34E47CA2"/>
    <w:rsid w:val="3569C9AC"/>
    <w:rsid w:val="35855BA4"/>
    <w:rsid w:val="372792A3"/>
    <w:rsid w:val="373AA4B7"/>
    <w:rsid w:val="37407DAF"/>
    <w:rsid w:val="37453273"/>
    <w:rsid w:val="3767D434"/>
    <w:rsid w:val="38215978"/>
    <w:rsid w:val="3876610F"/>
    <w:rsid w:val="3879C595"/>
    <w:rsid w:val="393DE98F"/>
    <w:rsid w:val="3961FFB9"/>
    <w:rsid w:val="396BDDF2"/>
    <w:rsid w:val="3D4D4677"/>
    <w:rsid w:val="3E704E0F"/>
    <w:rsid w:val="3EBE4894"/>
    <w:rsid w:val="3EF35D77"/>
    <w:rsid w:val="3FD656A9"/>
    <w:rsid w:val="3FFFB2F0"/>
    <w:rsid w:val="400F770E"/>
    <w:rsid w:val="415ECE1B"/>
    <w:rsid w:val="42758B32"/>
    <w:rsid w:val="4290D11A"/>
    <w:rsid w:val="42D6C3AF"/>
    <w:rsid w:val="43106FEE"/>
    <w:rsid w:val="442BAED8"/>
    <w:rsid w:val="44D1D600"/>
    <w:rsid w:val="453238B2"/>
    <w:rsid w:val="45685166"/>
    <w:rsid w:val="46475DD0"/>
    <w:rsid w:val="46B3AC4E"/>
    <w:rsid w:val="47FA60A1"/>
    <w:rsid w:val="4837080C"/>
    <w:rsid w:val="49C5CA3E"/>
    <w:rsid w:val="4A2F7B1C"/>
    <w:rsid w:val="4AB62574"/>
    <w:rsid w:val="4BBC8942"/>
    <w:rsid w:val="4BEF7CC7"/>
    <w:rsid w:val="4E5F842F"/>
    <w:rsid w:val="4F207956"/>
    <w:rsid w:val="4F33CA67"/>
    <w:rsid w:val="4F63C908"/>
    <w:rsid w:val="4F782870"/>
    <w:rsid w:val="4FDE29EF"/>
    <w:rsid w:val="4FED1AD2"/>
    <w:rsid w:val="50120173"/>
    <w:rsid w:val="504EFDCE"/>
    <w:rsid w:val="50636EF0"/>
    <w:rsid w:val="50758A76"/>
    <w:rsid w:val="50BED615"/>
    <w:rsid w:val="51A2E356"/>
    <w:rsid w:val="523430A9"/>
    <w:rsid w:val="5273B57B"/>
    <w:rsid w:val="52862FE8"/>
    <w:rsid w:val="53638EBE"/>
    <w:rsid w:val="538C6148"/>
    <w:rsid w:val="53DF0D85"/>
    <w:rsid w:val="53E8A555"/>
    <w:rsid w:val="54DBF3FF"/>
    <w:rsid w:val="555D4444"/>
    <w:rsid w:val="57EC2982"/>
    <w:rsid w:val="57EEE002"/>
    <w:rsid w:val="58696B2C"/>
    <w:rsid w:val="58857CDA"/>
    <w:rsid w:val="58F23099"/>
    <w:rsid w:val="58FC8BA2"/>
    <w:rsid w:val="593055AD"/>
    <w:rsid w:val="595C7FFE"/>
    <w:rsid w:val="59A542CC"/>
    <w:rsid w:val="59EF6506"/>
    <w:rsid w:val="5A0B1F8E"/>
    <w:rsid w:val="5A4F35DD"/>
    <w:rsid w:val="5A575A4B"/>
    <w:rsid w:val="5ABD42CE"/>
    <w:rsid w:val="5B499D9C"/>
    <w:rsid w:val="5C84784E"/>
    <w:rsid w:val="5CCB69BC"/>
    <w:rsid w:val="5CCC0F9D"/>
    <w:rsid w:val="5E362A93"/>
    <w:rsid w:val="5E60D070"/>
    <w:rsid w:val="5E89B54F"/>
    <w:rsid w:val="5EC80DC2"/>
    <w:rsid w:val="5F8BCD96"/>
    <w:rsid w:val="5F8FF228"/>
    <w:rsid w:val="606CE5A1"/>
    <w:rsid w:val="60EE3842"/>
    <w:rsid w:val="612AD31D"/>
    <w:rsid w:val="6193A2F2"/>
    <w:rsid w:val="6197D783"/>
    <w:rsid w:val="631E95C2"/>
    <w:rsid w:val="636DFD76"/>
    <w:rsid w:val="63F965DF"/>
    <w:rsid w:val="646A6D8D"/>
    <w:rsid w:val="6573FFD0"/>
    <w:rsid w:val="65DBFF4B"/>
    <w:rsid w:val="666010EA"/>
    <w:rsid w:val="6661DB31"/>
    <w:rsid w:val="668F6BD8"/>
    <w:rsid w:val="66F1B536"/>
    <w:rsid w:val="67C8AB9F"/>
    <w:rsid w:val="687B57AD"/>
    <w:rsid w:val="6896B538"/>
    <w:rsid w:val="68F8F560"/>
    <w:rsid w:val="693223A3"/>
    <w:rsid w:val="6981D9DC"/>
    <w:rsid w:val="6A105EF7"/>
    <w:rsid w:val="6A5CFFE2"/>
    <w:rsid w:val="6A70E544"/>
    <w:rsid w:val="6B766230"/>
    <w:rsid w:val="6C0C668A"/>
    <w:rsid w:val="6C93013F"/>
    <w:rsid w:val="6D1F1A6C"/>
    <w:rsid w:val="6D67D0E8"/>
    <w:rsid w:val="6E04E6F6"/>
    <w:rsid w:val="6E88278F"/>
    <w:rsid w:val="6EBF0FDC"/>
    <w:rsid w:val="6EECD1EF"/>
    <w:rsid w:val="6F8380ED"/>
    <w:rsid w:val="6F87EDC8"/>
    <w:rsid w:val="707BB41A"/>
    <w:rsid w:val="71422524"/>
    <w:rsid w:val="716DA41F"/>
    <w:rsid w:val="7190D9AD"/>
    <w:rsid w:val="71931BBD"/>
    <w:rsid w:val="71FE2775"/>
    <w:rsid w:val="720636F3"/>
    <w:rsid w:val="7272A303"/>
    <w:rsid w:val="727FBFD2"/>
    <w:rsid w:val="72D21D34"/>
    <w:rsid w:val="731FE876"/>
    <w:rsid w:val="73601CEF"/>
    <w:rsid w:val="737F9390"/>
    <w:rsid w:val="7380776A"/>
    <w:rsid w:val="73BA275A"/>
    <w:rsid w:val="73FB8757"/>
    <w:rsid w:val="7441B6AC"/>
    <w:rsid w:val="745B6CBD"/>
    <w:rsid w:val="751BFB0F"/>
    <w:rsid w:val="758A04A7"/>
    <w:rsid w:val="77059B3B"/>
    <w:rsid w:val="775D4CA8"/>
    <w:rsid w:val="7816B9E4"/>
    <w:rsid w:val="78452E25"/>
    <w:rsid w:val="788524D4"/>
    <w:rsid w:val="78E9E1A7"/>
    <w:rsid w:val="79401F26"/>
    <w:rsid w:val="79475154"/>
    <w:rsid w:val="7A0136AB"/>
    <w:rsid w:val="7A160952"/>
    <w:rsid w:val="7A82C470"/>
    <w:rsid w:val="7B459690"/>
    <w:rsid w:val="7B5ED4AD"/>
    <w:rsid w:val="7BB3C1A7"/>
    <w:rsid w:val="7BC41141"/>
    <w:rsid w:val="7C36393C"/>
    <w:rsid w:val="7C38173E"/>
    <w:rsid w:val="7D7EEEF6"/>
    <w:rsid w:val="7DF0B8FC"/>
    <w:rsid w:val="7DF976F6"/>
    <w:rsid w:val="7EF41D6E"/>
    <w:rsid w:val="7FB639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470F839"/>
  <w15:chartTrackingRefBased/>
  <w15:docId w15:val="{46C809B6-6F23-49F7-8287-0FEA1CB99A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rPr>
      <w:rFonts w:eastAsiaTheme="majorEastAsia" w:cstheme="majorBidi"/>
      <w:color w:val="272727" w:themeColor="text1" w:themeTint="D8"/>
    </w:rPr>
  </w:style>
  <w:style w:type="character" w:customStyle="1" w:styleId="TitleChar">
    <w:name w:val="Title Char"/>
    <w:basedOn w:val="DefaultParagraphFont"/>
    <w:link w:val="Title"/>
    <w:uiPriority w:val="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eChar">
    <w:name w:val="Subtitle Char"/>
    <w:basedOn w:val="DefaultParagraphFont"/>
    <w:link w:val="Subtitle"/>
    <w:uiPriority w:val="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IntenseEmphasis">
    <w:name w:val="Intense Emphasis"/>
    <w:basedOn w:val="DefaultParagraphFont"/>
    <w:uiPriority w:val="21"/>
    <w:qFormat/>
    <w:rPr>
      <w:i/>
      <w:iCs/>
      <w:color w:val="0F4761" w:themeColor="accent1" w:themeShade="BF"/>
    </w:rPr>
  </w:style>
  <w:style w:type="character" w:customStyle="1" w:styleId="QuoteChar">
    <w:name w:val="Quote Char"/>
    <w:basedOn w:val="DefaultParagraphFont"/>
    <w:link w:val="Quote"/>
    <w:uiPriority w:val="29"/>
    <w:rPr>
      <w:i/>
      <w:iCs/>
      <w:color w:val="404040" w:themeColor="text1" w:themeTint="BF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IntenseQuoteChar">
    <w:name w:val="Intense Quote Char"/>
    <w:basedOn w:val="DefaultParagraphFont"/>
    <w:link w:val="IntenseQuote"/>
    <w:uiPriority w:val="3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Pr>
      <w:b/>
      <w:bCs/>
      <w:smallCaps/>
      <w:color w:val="0F4761" w:themeColor="accent1" w:themeShade="BF"/>
      <w:spacing w:val="5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table" w:styleId="TableGrid">
    <w:name w:val="Table Grid"/>
    <w:basedOn w:val="TableNormal"/>
    <w:uiPriority w:val="5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Hyperlink">
    <w:name w:val="Hyperlink"/>
    <w:basedOn w:val="DefaultParagraphFont"/>
    <w:uiPriority w:val="99"/>
    <w:unhideWhenUsed/>
    <w:rPr>
      <w:color w:val="467886" w:themeColor="hyperlink"/>
      <w:u w:val="single"/>
    </w:r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8663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8663B"/>
  </w:style>
  <w:style w:type="paragraph" w:styleId="Footer">
    <w:name w:val="footer"/>
    <w:basedOn w:val="Normal"/>
    <w:link w:val="FooterChar"/>
    <w:uiPriority w:val="99"/>
    <w:unhideWhenUsed/>
    <w:rsid w:val="0088663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8663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microsoft.com/office/2020/10/relationships/intelligence" Target="intelligence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691BCA6D8AA77429955ABA0D02FE207" ma:contentTypeVersion="21" ma:contentTypeDescription="Create a new document." ma:contentTypeScope="" ma:versionID="2ffaeb971d5199f7c86426e11ce7bb15">
  <xsd:schema xmlns:xsd="http://www.w3.org/2001/XMLSchema" xmlns:xs="http://www.w3.org/2001/XMLSchema" xmlns:p="http://schemas.microsoft.com/office/2006/metadata/properties" xmlns:ns2="b7e36264-b76b-4546-857f-03fce5c6ba07" xmlns:ns3="7357dd1f-699d-4d79-9a3b-b8d4e997a419" targetNamespace="http://schemas.microsoft.com/office/2006/metadata/properties" ma:root="true" ma:fieldsID="2eab2cdc995881cf1d732a646928acbf" ns2:_="" ns3:_="">
    <xsd:import namespace="b7e36264-b76b-4546-857f-03fce5c6ba07"/>
    <xsd:import namespace="7357dd1f-699d-4d79-9a3b-b8d4e997a41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_Flow_SignoffStatu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7e36264-b76b-4546-857f-03fce5c6ba0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lcf76f155ced4ddcb4097134ff3c332f" ma:index="23" nillable="true" ma:taxonomy="true" ma:internalName="lcf76f155ced4ddcb4097134ff3c332f" ma:taxonomyFieldName="MediaServiceImageTags" ma:displayName="Image Tags" ma:readOnly="false" ma:fieldId="{5cf76f15-5ced-4ddc-b409-7134ff3c332f}" ma:taxonomyMulti="true" ma:sspId="ffce97cd-2d5e-4a4f-b576-145932377d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57dd1f-699d-4d79-9a3b-b8d4e997a419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4" nillable="true" ma:displayName="Taxonomy Catch All Column" ma:hidden="true" ma:list="{72cb8e0b-d03d-43de-868a-406d95f9eb84}" ma:internalName="TaxCatchAll" ma:showField="CatchAllData" ma:web="7357dd1f-699d-4d79-9a3b-b8d4e997a41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7357dd1f-699d-4d79-9a3b-b8d4e997a419" xsi:nil="true"/>
    <lcf76f155ced4ddcb4097134ff3c332f xmlns="b7e36264-b76b-4546-857f-03fce5c6ba07">
      <Terms xmlns="http://schemas.microsoft.com/office/infopath/2007/PartnerControls"/>
    </lcf76f155ced4ddcb4097134ff3c332f>
    <_Flow_SignoffStatus xmlns="b7e36264-b76b-4546-857f-03fce5c6ba07" xsi:nil="true"/>
    <SharedWithUsers xmlns="7357dd1f-699d-4d79-9a3b-b8d4e997a419">
      <UserInfo>
        <DisplayName/>
        <AccountId xsi:nil="true"/>
        <AccountType/>
      </UserInfo>
    </SharedWithUsers>
    <MediaLengthInSeconds xmlns="b7e36264-b76b-4546-857f-03fce5c6ba07" xsi:nil="true"/>
  </documentManagement>
</p:properties>
</file>

<file path=customXml/itemProps1.xml><?xml version="1.0" encoding="utf-8"?>
<ds:datastoreItem xmlns:ds="http://schemas.openxmlformats.org/officeDocument/2006/customXml" ds:itemID="{FF609EEB-9C6D-4BE3-8872-8B829F1A8AE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7e36264-b76b-4546-857f-03fce5c6ba07"/>
    <ds:schemaRef ds:uri="7357dd1f-699d-4d79-9a3b-b8d4e997a41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3A09B54-4D45-4F23-AAD7-60EBC38048C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9607246-225D-41A1-BDF9-5F026C7972F2}">
  <ds:schemaRefs>
    <ds:schemaRef ds:uri="http://schemas.microsoft.com/office/2006/metadata/properties"/>
    <ds:schemaRef ds:uri="http://schemas.microsoft.com/office/infopath/2007/PartnerControls"/>
    <ds:schemaRef ds:uri="7357dd1f-699d-4d79-9a3b-b8d4e997a419"/>
    <ds:schemaRef ds:uri="b7e36264-b76b-4546-857f-03fce5c6ba07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4</Pages>
  <Words>493</Words>
  <Characters>2812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Amy Durand</dc:creator>
  <cp:keywords/>
  <dc:description/>
  <cp:lastModifiedBy>Amy Durand</cp:lastModifiedBy>
  <cp:revision>4</cp:revision>
  <dcterms:created xsi:type="dcterms:W3CDTF">2024-09-06T05:57:00Z</dcterms:created>
  <dcterms:modified xsi:type="dcterms:W3CDTF">2024-09-10T00:26:00Z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0x0101004691BCA6D8AA77429955ABA0D02FE207</vt:lpwstr>
  </property>
  <property fmtid="{D5CDD505-2E9C-101B-9397-08002B2CF9AE}" pid="3" name="MediaServiceImageTags">
    <vt:lpwstr/>
  </property>
  <property fmtid="{D5CDD505-2E9C-101B-9397-08002B2CF9AE}" pid="4" name="Order">
    <vt:r8>323400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_SourceUrl">
    <vt:lpwstr/>
  </property>
  <property fmtid="{D5CDD505-2E9C-101B-9397-08002B2CF9AE}" pid="8" name="_SharedFileIndex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ExtendedDescription">
    <vt:lpwstr/>
  </property>
  <property fmtid="{D5CDD505-2E9C-101B-9397-08002B2CF9AE}" pid="12" name="TriggerFlowInfo">
    <vt:lpwstr/>
  </property>
</Properties>
</file>